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80F" w:rsidRDefault="007D37F2" w:rsidP="007D37F2">
      <w:pPr>
        <w:pStyle w:val="a7"/>
        <w:tabs>
          <w:tab w:val="left" w:pos="851"/>
        </w:tabs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7F2">
        <w:rPr>
          <w:rFonts w:ascii="Times New Roman" w:hAnsi="Times New Roman" w:cs="Times New Roman"/>
          <w:b/>
          <w:sz w:val="28"/>
          <w:szCs w:val="28"/>
        </w:rPr>
        <w:t>Отчет</w:t>
      </w:r>
      <w:r>
        <w:rPr>
          <w:rFonts w:ascii="Times New Roman" w:hAnsi="Times New Roman" w:cs="Times New Roman"/>
          <w:b/>
          <w:sz w:val="28"/>
          <w:szCs w:val="28"/>
        </w:rPr>
        <w:t xml:space="preserve"> о </w:t>
      </w:r>
      <w:r w:rsidR="008D080F">
        <w:rPr>
          <w:rFonts w:ascii="Times New Roman" w:hAnsi="Times New Roman" w:cs="Times New Roman"/>
          <w:b/>
          <w:sz w:val="28"/>
          <w:szCs w:val="28"/>
        </w:rPr>
        <w:t xml:space="preserve">реализации проекта </w:t>
      </w:r>
    </w:p>
    <w:p w:rsidR="008D080F" w:rsidRDefault="008D080F" w:rsidP="008D080F">
      <w:pPr>
        <w:pStyle w:val="a7"/>
        <w:tabs>
          <w:tab w:val="left" w:pos="851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«Разработка  содержания и создание условий для реализации программы «Юный турист» в системе физического развития дошкольников</w:t>
      </w:r>
      <w:r w:rsidR="00BF7942">
        <w:rPr>
          <w:rFonts w:ascii="Times New Roman" w:hAnsi="Times New Roman" w:cs="Times New Roman"/>
          <w:b/>
          <w:sz w:val="28"/>
          <w:szCs w:val="28"/>
        </w:rPr>
        <w:t>»</w:t>
      </w:r>
    </w:p>
    <w:p w:rsidR="008D080F" w:rsidRPr="008D080F" w:rsidRDefault="008D080F" w:rsidP="008D080F">
      <w:pPr>
        <w:pStyle w:val="a7"/>
        <w:tabs>
          <w:tab w:val="left" w:pos="851"/>
        </w:tabs>
        <w:spacing w:after="0" w:line="360" w:lineRule="auto"/>
        <w:ind w:left="567"/>
        <w:rPr>
          <w:rFonts w:ascii="Times New Roman" w:hAnsi="Times New Roman" w:cs="Times New Roman"/>
          <w:b/>
          <w:sz w:val="12"/>
          <w:szCs w:val="28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943"/>
        <w:gridCol w:w="6696"/>
      </w:tblGrid>
      <w:tr w:rsidR="007D37F2" w:rsidTr="008D080F">
        <w:tc>
          <w:tcPr>
            <w:tcW w:w="2943" w:type="dxa"/>
          </w:tcPr>
          <w:p w:rsidR="007D37F2" w:rsidRDefault="007D37F2" w:rsidP="007D37F2">
            <w:pPr>
              <w:pStyle w:val="a7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Юридическое название учреждения</w:t>
            </w:r>
          </w:p>
        </w:tc>
        <w:tc>
          <w:tcPr>
            <w:tcW w:w="6696" w:type="dxa"/>
          </w:tcPr>
          <w:p w:rsidR="007D37F2" w:rsidRDefault="007D37F2" w:rsidP="007D37F2">
            <w:pPr>
              <w:pStyle w:val="a7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бюджетное учреждение детский сад комбинированного вида №67 г. Сочи</w:t>
            </w:r>
          </w:p>
          <w:p w:rsidR="007D37F2" w:rsidRDefault="007D37F2" w:rsidP="007D37F2">
            <w:pPr>
              <w:pStyle w:val="a7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7F2" w:rsidTr="008D080F">
        <w:tc>
          <w:tcPr>
            <w:tcW w:w="2943" w:type="dxa"/>
          </w:tcPr>
          <w:p w:rsidR="007D37F2" w:rsidRDefault="007D37F2" w:rsidP="007D37F2">
            <w:pPr>
              <w:pStyle w:val="a7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Учредитель</w:t>
            </w:r>
          </w:p>
        </w:tc>
        <w:tc>
          <w:tcPr>
            <w:tcW w:w="6696" w:type="dxa"/>
          </w:tcPr>
          <w:p w:rsidR="007D37F2" w:rsidRDefault="007D37F2" w:rsidP="007D37F2">
            <w:pPr>
              <w:pStyle w:val="a7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</w:t>
            </w:r>
            <w:r w:rsidR="00BF794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город-курорт Сочи</w:t>
            </w:r>
          </w:p>
          <w:p w:rsidR="007D37F2" w:rsidRDefault="007D37F2" w:rsidP="007D37F2">
            <w:pPr>
              <w:pStyle w:val="a7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7F2" w:rsidTr="008D080F">
        <w:tc>
          <w:tcPr>
            <w:tcW w:w="2943" w:type="dxa"/>
          </w:tcPr>
          <w:p w:rsidR="007D37F2" w:rsidRDefault="007D37F2" w:rsidP="007D37F2">
            <w:pPr>
              <w:pStyle w:val="a7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6696" w:type="dxa"/>
          </w:tcPr>
          <w:p w:rsidR="007D37F2" w:rsidRDefault="007D37F2" w:rsidP="007D37F2">
            <w:pPr>
              <w:pStyle w:val="a7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354054, Краснодарский край, г. Сочи, </w:t>
            </w:r>
          </w:p>
          <w:p w:rsidR="007D37F2" w:rsidRDefault="007D37F2" w:rsidP="007D37F2">
            <w:pPr>
              <w:pStyle w:val="a7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Ясногорская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дом 8</w:t>
            </w:r>
          </w:p>
          <w:p w:rsidR="007D37F2" w:rsidRDefault="007D37F2" w:rsidP="007D37F2">
            <w:pPr>
              <w:pStyle w:val="a7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7F2" w:rsidTr="008D080F">
        <w:tc>
          <w:tcPr>
            <w:tcW w:w="2943" w:type="dxa"/>
          </w:tcPr>
          <w:p w:rsidR="007D37F2" w:rsidRDefault="007D37F2" w:rsidP="007D37F2">
            <w:pPr>
              <w:pStyle w:val="a7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6696" w:type="dxa"/>
          </w:tcPr>
          <w:p w:rsidR="007D37F2" w:rsidRDefault="007D37F2" w:rsidP="007D37F2">
            <w:pPr>
              <w:pStyle w:val="a7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Староверова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Ивановна</w:t>
            </w:r>
          </w:p>
          <w:p w:rsidR="007D37F2" w:rsidRDefault="007D37F2" w:rsidP="007D37F2">
            <w:pPr>
              <w:pStyle w:val="a7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7F2" w:rsidRPr="00BF7942" w:rsidTr="008D080F">
        <w:tc>
          <w:tcPr>
            <w:tcW w:w="2943" w:type="dxa"/>
          </w:tcPr>
          <w:p w:rsidR="007D37F2" w:rsidRPr="007D37F2" w:rsidRDefault="007D37F2" w:rsidP="007D37F2">
            <w:pPr>
              <w:pStyle w:val="a7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Телефон, факс,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7D37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6696" w:type="dxa"/>
          </w:tcPr>
          <w:p w:rsidR="007D37F2" w:rsidRPr="00BF7942" w:rsidRDefault="00BF7942" w:rsidP="00BF7942">
            <w:pPr>
              <w:pStyle w:val="a7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BF79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8D080F" w:rsidRPr="00BF79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="008D080F">
              <w:rPr>
                <w:rFonts w:ascii="Times New Roman" w:hAnsi="Times New Roman" w:cs="Times New Roman"/>
                <w:sz w:val="28"/>
                <w:szCs w:val="28"/>
              </w:rPr>
              <w:t>факс</w:t>
            </w:r>
            <w:r w:rsidR="008D080F" w:rsidRPr="00BF79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F79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 (862) 267-29-91</w:t>
            </w:r>
          </w:p>
          <w:p w:rsidR="00BF7942" w:rsidRPr="001F5387" w:rsidRDefault="00BF7942" w:rsidP="00BF7942">
            <w:pPr>
              <w:pStyle w:val="a7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BF79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BF79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hyperlink r:id="rId9" w:history="1">
              <w:r w:rsidRPr="00803DCF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dou67@edu.sochi.ru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BF7942" w:rsidRPr="001F5387" w:rsidRDefault="00BF7942" w:rsidP="00BF7942">
            <w:pPr>
              <w:pStyle w:val="a7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D37F2" w:rsidTr="008D080F">
        <w:tc>
          <w:tcPr>
            <w:tcW w:w="2943" w:type="dxa"/>
          </w:tcPr>
          <w:p w:rsidR="007D37F2" w:rsidRDefault="007D37F2" w:rsidP="007D37F2">
            <w:pPr>
              <w:pStyle w:val="a7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 учреждения</w:t>
            </w:r>
          </w:p>
        </w:tc>
        <w:tc>
          <w:tcPr>
            <w:tcW w:w="6696" w:type="dxa"/>
          </w:tcPr>
          <w:p w:rsidR="007D37F2" w:rsidRDefault="00C77C2A" w:rsidP="007D37F2">
            <w:pPr>
              <w:pStyle w:val="a7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BF7942" w:rsidRPr="00803DCF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http://dou67.sochi-schools.ru/</w:t>
              </w:r>
            </w:hyperlink>
            <w:r w:rsidR="00BF79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F7942" w:rsidRDefault="00BF7942" w:rsidP="007D37F2">
            <w:pPr>
              <w:pStyle w:val="a7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7F2" w:rsidTr="008D080F">
        <w:tc>
          <w:tcPr>
            <w:tcW w:w="2943" w:type="dxa"/>
          </w:tcPr>
          <w:p w:rsidR="007D37F2" w:rsidRDefault="007D37F2" w:rsidP="007D37F2">
            <w:pPr>
              <w:pStyle w:val="a7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Активная ссылка на раздел сайта по проекту</w:t>
            </w:r>
          </w:p>
        </w:tc>
        <w:tc>
          <w:tcPr>
            <w:tcW w:w="6696" w:type="dxa"/>
          </w:tcPr>
          <w:p w:rsidR="007D37F2" w:rsidRDefault="00C77C2A" w:rsidP="007D37F2">
            <w:pPr>
              <w:pStyle w:val="a7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BF7942" w:rsidRPr="00803DCF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http://dou67.sochi-schools.ru/innovatsionnaya-deyatelnost/</w:t>
              </w:r>
            </w:hyperlink>
            <w:r w:rsidR="00BF79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D37F2" w:rsidRDefault="007D37F2" w:rsidP="007D37F2">
      <w:pPr>
        <w:pStyle w:val="a7"/>
        <w:tabs>
          <w:tab w:val="left" w:pos="851"/>
        </w:tabs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BF7942" w:rsidRDefault="00BF7942" w:rsidP="007D37F2">
      <w:pPr>
        <w:pStyle w:val="a7"/>
        <w:tabs>
          <w:tab w:val="left" w:pos="851"/>
        </w:tabs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BF7942" w:rsidRDefault="00BF7942" w:rsidP="007D37F2">
      <w:pPr>
        <w:pStyle w:val="a7"/>
        <w:tabs>
          <w:tab w:val="left" w:pos="851"/>
        </w:tabs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BF7942" w:rsidRDefault="00BF7942" w:rsidP="007D37F2">
      <w:pPr>
        <w:pStyle w:val="a7"/>
        <w:tabs>
          <w:tab w:val="left" w:pos="851"/>
        </w:tabs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BF7942" w:rsidRDefault="00BF7942" w:rsidP="007D37F2">
      <w:pPr>
        <w:pStyle w:val="a7"/>
        <w:tabs>
          <w:tab w:val="left" w:pos="851"/>
        </w:tabs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BF7942" w:rsidRDefault="00BF7942" w:rsidP="007D37F2">
      <w:pPr>
        <w:pStyle w:val="a7"/>
        <w:tabs>
          <w:tab w:val="left" w:pos="851"/>
        </w:tabs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BF7942" w:rsidRDefault="00BF7942" w:rsidP="007D37F2">
      <w:pPr>
        <w:pStyle w:val="a7"/>
        <w:tabs>
          <w:tab w:val="left" w:pos="851"/>
        </w:tabs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BF7942" w:rsidRDefault="00BF7942" w:rsidP="007D37F2">
      <w:pPr>
        <w:pStyle w:val="a7"/>
        <w:tabs>
          <w:tab w:val="left" w:pos="851"/>
        </w:tabs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BF7942" w:rsidRDefault="00BF7942" w:rsidP="007D37F2">
      <w:pPr>
        <w:pStyle w:val="a7"/>
        <w:tabs>
          <w:tab w:val="left" w:pos="851"/>
        </w:tabs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BF7942" w:rsidRDefault="00BF7942" w:rsidP="007D37F2">
      <w:pPr>
        <w:pStyle w:val="a7"/>
        <w:tabs>
          <w:tab w:val="left" w:pos="851"/>
        </w:tabs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BF7942" w:rsidRDefault="00BF7942" w:rsidP="007D37F2">
      <w:pPr>
        <w:pStyle w:val="a7"/>
        <w:tabs>
          <w:tab w:val="left" w:pos="851"/>
        </w:tabs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BF7942" w:rsidRDefault="00BF7942" w:rsidP="007D37F2">
      <w:pPr>
        <w:pStyle w:val="a7"/>
        <w:tabs>
          <w:tab w:val="left" w:pos="851"/>
        </w:tabs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BF7942" w:rsidRDefault="00BF7942" w:rsidP="007D37F2">
      <w:pPr>
        <w:pStyle w:val="a7"/>
        <w:tabs>
          <w:tab w:val="left" w:pos="851"/>
        </w:tabs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C16780" w:rsidRDefault="00C16780" w:rsidP="007D37F2">
      <w:pPr>
        <w:pStyle w:val="a7"/>
        <w:tabs>
          <w:tab w:val="left" w:pos="851"/>
        </w:tabs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BF7942" w:rsidRDefault="00BF7942" w:rsidP="007D37F2">
      <w:pPr>
        <w:pStyle w:val="a7"/>
        <w:tabs>
          <w:tab w:val="left" w:pos="851"/>
        </w:tabs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BF7942" w:rsidRDefault="00BF7942" w:rsidP="00BF7942">
      <w:pPr>
        <w:pStyle w:val="a7"/>
        <w:numPr>
          <w:ilvl w:val="0"/>
          <w:numId w:val="3"/>
        </w:numPr>
        <w:tabs>
          <w:tab w:val="left" w:pos="851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94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 проекта. Цель, задачи, </w:t>
      </w:r>
      <w:proofErr w:type="spellStart"/>
      <w:r w:rsidRPr="00BF7942">
        <w:rPr>
          <w:rFonts w:ascii="Times New Roman" w:hAnsi="Times New Roman" w:cs="Times New Roman"/>
          <w:b/>
          <w:sz w:val="28"/>
          <w:szCs w:val="28"/>
        </w:rPr>
        <w:t>инновационно</w:t>
      </w:r>
      <w:r>
        <w:rPr>
          <w:rFonts w:ascii="Times New Roman" w:hAnsi="Times New Roman" w:cs="Times New Roman"/>
          <w:b/>
          <w:sz w:val="28"/>
          <w:szCs w:val="28"/>
        </w:rPr>
        <w:t>сть</w:t>
      </w:r>
      <w:proofErr w:type="spellEnd"/>
    </w:p>
    <w:p w:rsidR="00BF7942" w:rsidRDefault="00BF7942" w:rsidP="00BF7942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30B">
        <w:rPr>
          <w:rFonts w:ascii="Times New Roman" w:hAnsi="Times New Roman" w:cs="Times New Roman"/>
          <w:i/>
          <w:sz w:val="28"/>
          <w:szCs w:val="28"/>
        </w:rPr>
        <w:t>Тема проекта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F7942">
        <w:rPr>
          <w:rFonts w:ascii="Times New Roman" w:hAnsi="Times New Roman" w:cs="Times New Roman"/>
          <w:sz w:val="28"/>
          <w:szCs w:val="28"/>
        </w:rPr>
        <w:t>«Разработка  содержания и создание условий для реализации программы «Юный турист» в системе физического развития дошкольников»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7942" w:rsidRDefault="00BF7942" w:rsidP="00BF7942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30B">
        <w:rPr>
          <w:rFonts w:ascii="Times New Roman" w:hAnsi="Times New Roman" w:cs="Times New Roman"/>
          <w:i/>
          <w:sz w:val="28"/>
          <w:szCs w:val="28"/>
        </w:rPr>
        <w:t>Цель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330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330B" w:rsidRPr="00E1330B">
        <w:rPr>
          <w:rFonts w:ascii="Times New Roman" w:hAnsi="Times New Roman" w:cs="Times New Roman"/>
          <w:sz w:val="28"/>
          <w:szCs w:val="28"/>
        </w:rPr>
        <w:t>разработка содержания программы «Юный турист» и создание условий для ее реализации</w:t>
      </w:r>
      <w:r w:rsidR="00E1330B">
        <w:rPr>
          <w:rFonts w:ascii="Times New Roman" w:hAnsi="Times New Roman" w:cs="Times New Roman"/>
          <w:sz w:val="28"/>
          <w:szCs w:val="28"/>
        </w:rPr>
        <w:t>.</w:t>
      </w:r>
    </w:p>
    <w:p w:rsidR="00E1330B" w:rsidRPr="00E1330B" w:rsidRDefault="00E1330B" w:rsidP="00BF7942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330B">
        <w:rPr>
          <w:rFonts w:ascii="Times New Roman" w:hAnsi="Times New Roman" w:cs="Times New Roman"/>
          <w:i/>
          <w:sz w:val="28"/>
          <w:szCs w:val="28"/>
        </w:rPr>
        <w:t xml:space="preserve">Задачи: </w:t>
      </w:r>
    </w:p>
    <w:p w:rsidR="00E1330B" w:rsidRPr="00E1330B" w:rsidRDefault="00E1330B" w:rsidP="00E1330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30B">
        <w:rPr>
          <w:rFonts w:ascii="Times New Roman" w:hAnsi="Times New Roman" w:cs="Times New Roman"/>
          <w:sz w:val="28"/>
          <w:szCs w:val="28"/>
        </w:rPr>
        <w:t>1.</w:t>
      </w:r>
      <w:r w:rsidRPr="00E1330B">
        <w:rPr>
          <w:rFonts w:ascii="Times New Roman" w:hAnsi="Times New Roman" w:cs="Times New Roman"/>
          <w:sz w:val="28"/>
          <w:szCs w:val="28"/>
        </w:rPr>
        <w:tab/>
        <w:t>Разработать содержание, использовать туристскую деятельность с дошкольниками в рамках реализации программы «Юный турист».</w:t>
      </w:r>
    </w:p>
    <w:p w:rsidR="00E1330B" w:rsidRPr="00E1330B" w:rsidRDefault="00E1330B" w:rsidP="00E1330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30B">
        <w:rPr>
          <w:rFonts w:ascii="Times New Roman" w:hAnsi="Times New Roman" w:cs="Times New Roman"/>
          <w:sz w:val="28"/>
          <w:szCs w:val="28"/>
        </w:rPr>
        <w:t>2.</w:t>
      </w:r>
      <w:r w:rsidRPr="00E1330B">
        <w:rPr>
          <w:rFonts w:ascii="Times New Roman" w:hAnsi="Times New Roman" w:cs="Times New Roman"/>
          <w:sz w:val="28"/>
          <w:szCs w:val="28"/>
        </w:rPr>
        <w:tab/>
        <w:t>Создать условия развивающей предметно-пространственной среды для реализации программы на территории детского сада.</w:t>
      </w:r>
    </w:p>
    <w:p w:rsidR="00E1330B" w:rsidRPr="00E1330B" w:rsidRDefault="00E1330B" w:rsidP="00E1330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30B">
        <w:rPr>
          <w:rFonts w:ascii="Times New Roman" w:hAnsi="Times New Roman" w:cs="Times New Roman"/>
          <w:sz w:val="28"/>
          <w:szCs w:val="28"/>
        </w:rPr>
        <w:t>3.</w:t>
      </w:r>
      <w:r w:rsidRPr="00E1330B">
        <w:rPr>
          <w:rFonts w:ascii="Times New Roman" w:hAnsi="Times New Roman" w:cs="Times New Roman"/>
          <w:sz w:val="28"/>
          <w:szCs w:val="28"/>
        </w:rPr>
        <w:tab/>
        <w:t>Повысить профессиональные компетенции педагогических кадров в области применения современных образовательных технологий.</w:t>
      </w:r>
    </w:p>
    <w:p w:rsidR="00E1330B" w:rsidRDefault="00E1330B" w:rsidP="00E1330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30B">
        <w:rPr>
          <w:rFonts w:ascii="Times New Roman" w:hAnsi="Times New Roman" w:cs="Times New Roman"/>
          <w:sz w:val="28"/>
          <w:szCs w:val="28"/>
        </w:rPr>
        <w:t>4.</w:t>
      </w:r>
      <w:r w:rsidRPr="00E1330B">
        <w:rPr>
          <w:rFonts w:ascii="Times New Roman" w:hAnsi="Times New Roman" w:cs="Times New Roman"/>
          <w:sz w:val="28"/>
          <w:szCs w:val="28"/>
        </w:rPr>
        <w:tab/>
        <w:t>Апробировать модель педагогического сотрудничества с семьями воспитанников при реал</w:t>
      </w:r>
      <w:r>
        <w:rPr>
          <w:rFonts w:ascii="Times New Roman" w:hAnsi="Times New Roman" w:cs="Times New Roman"/>
          <w:sz w:val="28"/>
          <w:szCs w:val="28"/>
        </w:rPr>
        <w:t>изации программы «Юный турист».</w:t>
      </w:r>
    </w:p>
    <w:p w:rsidR="00E1330B" w:rsidRDefault="00E1330B" w:rsidP="00E1330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E1330B">
        <w:rPr>
          <w:rFonts w:ascii="Times New Roman" w:hAnsi="Times New Roman" w:cs="Times New Roman"/>
          <w:sz w:val="28"/>
          <w:szCs w:val="28"/>
        </w:rPr>
        <w:t>Выстроить сетевое взаимодействие с организациями общего образования и дополнительного образования с привлечением ресурсов социальных партнеров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2CF9" w:rsidRDefault="007A6509" w:rsidP="00E1330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Инновационость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7A6509" w:rsidRPr="007A6509" w:rsidRDefault="007A6509" w:rsidP="00E1330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509">
        <w:rPr>
          <w:rFonts w:ascii="Times New Roman" w:hAnsi="Times New Roman" w:cs="Times New Roman"/>
          <w:sz w:val="28"/>
          <w:szCs w:val="28"/>
        </w:rPr>
        <w:t>В проекте зало</w:t>
      </w:r>
      <w:r>
        <w:rPr>
          <w:rFonts w:ascii="Times New Roman" w:hAnsi="Times New Roman" w:cs="Times New Roman"/>
          <w:sz w:val="28"/>
          <w:szCs w:val="28"/>
        </w:rPr>
        <w:t xml:space="preserve">жена идея </w:t>
      </w:r>
      <w:r w:rsidRPr="007A6509">
        <w:rPr>
          <w:rFonts w:ascii="Times New Roman" w:hAnsi="Times New Roman" w:cs="Times New Roman"/>
          <w:sz w:val="28"/>
          <w:szCs w:val="28"/>
        </w:rPr>
        <w:t xml:space="preserve">формирования культуры </w:t>
      </w:r>
      <w:r>
        <w:rPr>
          <w:rFonts w:ascii="Times New Roman" w:hAnsi="Times New Roman" w:cs="Times New Roman"/>
          <w:sz w:val="28"/>
          <w:szCs w:val="28"/>
        </w:rPr>
        <w:t xml:space="preserve">здорового образа жизни у воспитанников и их родителей посредством туристской деятельности. Ценность мы видим в том, что в течение рабочей недели ребёнок погружен в туристскую деятельность в детском саду, а в выходные дни вместе с родителями идет в настоящий поход. </w:t>
      </w:r>
    </w:p>
    <w:p w:rsidR="007A6509" w:rsidRPr="007A6509" w:rsidRDefault="007A6509" w:rsidP="007A6509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509">
        <w:rPr>
          <w:rFonts w:ascii="Times New Roman" w:hAnsi="Times New Roman" w:cs="Times New Roman"/>
          <w:sz w:val="28"/>
          <w:szCs w:val="28"/>
        </w:rPr>
        <w:t xml:space="preserve">Новизна состоит в создании вариативной физкультурно-игровой среды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A6509">
        <w:rPr>
          <w:rFonts w:ascii="Times New Roman" w:hAnsi="Times New Roman" w:cs="Times New Roman"/>
          <w:sz w:val="28"/>
          <w:szCs w:val="28"/>
        </w:rPr>
        <w:t xml:space="preserve"> использованием туристского оборудования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A6509">
        <w:rPr>
          <w:rFonts w:ascii="Times New Roman" w:hAnsi="Times New Roman" w:cs="Times New Roman"/>
          <w:sz w:val="28"/>
          <w:szCs w:val="28"/>
        </w:rPr>
        <w:t xml:space="preserve"> возможностью проектирования маршрутов выходного дня </w:t>
      </w:r>
      <w:r>
        <w:rPr>
          <w:rFonts w:ascii="Times New Roman" w:hAnsi="Times New Roman" w:cs="Times New Roman"/>
          <w:sz w:val="28"/>
          <w:szCs w:val="28"/>
        </w:rPr>
        <w:t xml:space="preserve">для семей воспитанников </w:t>
      </w:r>
      <w:r w:rsidRPr="007A6509">
        <w:rPr>
          <w:rFonts w:ascii="Times New Roman" w:hAnsi="Times New Roman" w:cs="Times New Roman"/>
          <w:sz w:val="28"/>
          <w:szCs w:val="28"/>
        </w:rPr>
        <w:t xml:space="preserve">с использованием интерактивных ресурсов. </w:t>
      </w:r>
    </w:p>
    <w:p w:rsidR="00E1330B" w:rsidRDefault="00E1330B" w:rsidP="00E1330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6509" w:rsidRDefault="007A6509" w:rsidP="00E1330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330B" w:rsidRDefault="00E1330B" w:rsidP="00E1330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330B" w:rsidRDefault="00E1330B" w:rsidP="00E1330B">
      <w:pPr>
        <w:pStyle w:val="a7"/>
        <w:numPr>
          <w:ilvl w:val="0"/>
          <w:numId w:val="3"/>
        </w:numPr>
        <w:tabs>
          <w:tab w:val="left" w:pos="851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Измерение и оценка качества инновации</w:t>
      </w:r>
    </w:p>
    <w:p w:rsidR="00E1330B" w:rsidRDefault="00C82E41" w:rsidP="000B5E30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оценки качества инновационной деятельности использовались </w:t>
      </w:r>
      <w:r w:rsidR="002A1900">
        <w:rPr>
          <w:rFonts w:ascii="Times New Roman" w:hAnsi="Times New Roman" w:cs="Times New Roman"/>
          <w:sz w:val="28"/>
          <w:szCs w:val="28"/>
        </w:rPr>
        <w:t>шкалы</w:t>
      </w:r>
      <w:r>
        <w:rPr>
          <w:rFonts w:ascii="Times New Roman" w:hAnsi="Times New Roman" w:cs="Times New Roman"/>
          <w:sz w:val="28"/>
          <w:szCs w:val="28"/>
        </w:rPr>
        <w:t xml:space="preserve">, входящие в систему внутренней оценки качества образования </w:t>
      </w:r>
      <w:r>
        <w:rPr>
          <w:rFonts w:ascii="Times New Roman" w:hAnsi="Times New Roman" w:cs="Times New Roman"/>
          <w:sz w:val="28"/>
          <w:szCs w:val="28"/>
          <w:lang w:val="en-US"/>
        </w:rPr>
        <w:t>ECSERS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Style w:val="ac"/>
          <w:rFonts w:ascii="Times New Roman" w:hAnsi="Times New Roman" w:cs="Times New Roman"/>
          <w:sz w:val="28"/>
          <w:szCs w:val="28"/>
          <w:lang w:val="en-US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2A1900">
        <w:rPr>
          <w:rFonts w:ascii="Times New Roman" w:hAnsi="Times New Roman" w:cs="Times New Roman"/>
          <w:sz w:val="28"/>
          <w:szCs w:val="28"/>
        </w:rPr>
        <w:t xml:space="preserve">диагностические карты,  </w:t>
      </w:r>
      <w:r>
        <w:rPr>
          <w:rFonts w:ascii="Times New Roman" w:hAnsi="Times New Roman" w:cs="Times New Roman"/>
          <w:sz w:val="28"/>
          <w:szCs w:val="28"/>
        </w:rPr>
        <w:t xml:space="preserve">разработанные </w:t>
      </w:r>
      <w:r w:rsidR="002A1900">
        <w:rPr>
          <w:rFonts w:ascii="Times New Roman" w:hAnsi="Times New Roman" w:cs="Times New Roman"/>
          <w:sz w:val="28"/>
          <w:szCs w:val="28"/>
        </w:rPr>
        <w:t xml:space="preserve">на основе </w:t>
      </w:r>
      <w:r>
        <w:rPr>
          <w:rFonts w:ascii="Times New Roman" w:hAnsi="Times New Roman" w:cs="Times New Roman"/>
          <w:sz w:val="28"/>
          <w:szCs w:val="28"/>
        </w:rPr>
        <w:t>педагогических методик.</w:t>
      </w:r>
      <w:r w:rsidR="002A190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0B5E30" w:rsidTr="000B5E30">
        <w:tc>
          <w:tcPr>
            <w:tcW w:w="4219" w:type="dxa"/>
          </w:tcPr>
          <w:p w:rsidR="000B5E30" w:rsidRPr="00955A01" w:rsidRDefault="000B5E30" w:rsidP="00C82E41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A01">
              <w:rPr>
                <w:rFonts w:ascii="Times New Roman" w:hAnsi="Times New Roman" w:cs="Times New Roman"/>
                <w:sz w:val="26"/>
                <w:szCs w:val="26"/>
              </w:rPr>
              <w:t xml:space="preserve">Инструментарий </w:t>
            </w:r>
          </w:p>
        </w:tc>
        <w:tc>
          <w:tcPr>
            <w:tcW w:w="5528" w:type="dxa"/>
          </w:tcPr>
          <w:p w:rsidR="000B5E30" w:rsidRPr="00955A01" w:rsidRDefault="000B5E30" w:rsidP="00C82E41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A01">
              <w:rPr>
                <w:rFonts w:ascii="Times New Roman" w:hAnsi="Times New Roman" w:cs="Times New Roman"/>
                <w:sz w:val="26"/>
                <w:szCs w:val="26"/>
              </w:rPr>
              <w:t xml:space="preserve">Оценка показателей </w:t>
            </w:r>
          </w:p>
        </w:tc>
      </w:tr>
      <w:tr w:rsidR="000B5E30" w:rsidTr="001F5387">
        <w:trPr>
          <w:trHeight w:val="436"/>
        </w:trPr>
        <w:tc>
          <w:tcPr>
            <w:tcW w:w="9747" w:type="dxa"/>
            <w:gridSpan w:val="2"/>
          </w:tcPr>
          <w:p w:rsidR="000B5E30" w:rsidRPr="00955A01" w:rsidRDefault="000B5E30" w:rsidP="000B5E3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A01">
              <w:rPr>
                <w:rFonts w:ascii="Times New Roman" w:hAnsi="Times New Roman" w:cs="Times New Roman"/>
                <w:i/>
                <w:sz w:val="26"/>
                <w:szCs w:val="26"/>
              </w:rPr>
              <w:t>Критерий 1.</w:t>
            </w:r>
            <w:r w:rsidRPr="00955A01">
              <w:rPr>
                <w:rFonts w:ascii="Times New Roman" w:hAnsi="Times New Roman" w:cs="Times New Roman"/>
                <w:sz w:val="26"/>
                <w:szCs w:val="26"/>
              </w:rPr>
              <w:t xml:space="preserve"> Оценка эффективности технологии организации туристской деятельности в образовательной области «Физическое развитие»</w:t>
            </w:r>
          </w:p>
        </w:tc>
      </w:tr>
      <w:tr w:rsidR="000B5E30" w:rsidTr="000B5E30">
        <w:tc>
          <w:tcPr>
            <w:tcW w:w="4219" w:type="dxa"/>
          </w:tcPr>
          <w:p w:rsidR="000B5E30" w:rsidRPr="00955A01" w:rsidRDefault="000B5E30" w:rsidP="00C82E41">
            <w:pPr>
              <w:pStyle w:val="a7"/>
              <w:numPr>
                <w:ilvl w:val="0"/>
                <w:numId w:val="4"/>
              </w:numPr>
              <w:tabs>
                <w:tab w:val="left" w:pos="318"/>
                <w:tab w:val="left" w:pos="851"/>
              </w:tabs>
              <w:ind w:left="0" w:firstLine="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A01">
              <w:rPr>
                <w:rFonts w:ascii="Times New Roman" w:hAnsi="Times New Roman" w:cs="Times New Roman"/>
                <w:sz w:val="26"/>
                <w:szCs w:val="26"/>
              </w:rPr>
              <w:t>Диагностика педагогического процесса ДОО Н.В. Верещагиной (ОО «Физическое развитие»)</w:t>
            </w:r>
          </w:p>
          <w:p w:rsidR="000B5E30" w:rsidRPr="00955A01" w:rsidRDefault="000B5E30" w:rsidP="00C82E41">
            <w:pPr>
              <w:pStyle w:val="a7"/>
              <w:numPr>
                <w:ilvl w:val="0"/>
                <w:numId w:val="4"/>
              </w:numPr>
              <w:tabs>
                <w:tab w:val="left" w:pos="318"/>
                <w:tab w:val="left" w:pos="851"/>
              </w:tabs>
              <w:ind w:left="0" w:firstLine="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A01">
              <w:rPr>
                <w:rFonts w:ascii="Times New Roman" w:hAnsi="Times New Roman" w:cs="Times New Roman"/>
                <w:sz w:val="26"/>
                <w:szCs w:val="26"/>
              </w:rPr>
              <w:t xml:space="preserve">Диагностические тесты развития физических качеств у дошкольников М.А. </w:t>
            </w:r>
            <w:proofErr w:type="spellStart"/>
            <w:r w:rsidRPr="00955A01">
              <w:rPr>
                <w:rFonts w:ascii="Times New Roman" w:hAnsi="Times New Roman" w:cs="Times New Roman"/>
                <w:sz w:val="26"/>
                <w:szCs w:val="26"/>
              </w:rPr>
              <w:t>Руновой</w:t>
            </w:r>
            <w:proofErr w:type="spellEnd"/>
            <w:r w:rsidRPr="00955A01">
              <w:rPr>
                <w:rFonts w:ascii="Times New Roman" w:hAnsi="Times New Roman" w:cs="Times New Roman"/>
                <w:sz w:val="26"/>
                <w:szCs w:val="26"/>
              </w:rPr>
              <w:t xml:space="preserve">, Г.Н. </w:t>
            </w:r>
            <w:proofErr w:type="spellStart"/>
            <w:r w:rsidRPr="00955A01">
              <w:rPr>
                <w:rFonts w:ascii="Times New Roman" w:hAnsi="Times New Roman" w:cs="Times New Roman"/>
                <w:sz w:val="26"/>
                <w:szCs w:val="26"/>
              </w:rPr>
              <w:t>Сердюковской</w:t>
            </w:r>
            <w:proofErr w:type="spellEnd"/>
          </w:p>
          <w:p w:rsidR="000B5E30" w:rsidRPr="00955A01" w:rsidRDefault="000B5E30" w:rsidP="00C82E41">
            <w:pPr>
              <w:pStyle w:val="a7"/>
              <w:numPr>
                <w:ilvl w:val="0"/>
                <w:numId w:val="4"/>
              </w:numPr>
              <w:tabs>
                <w:tab w:val="left" w:pos="318"/>
                <w:tab w:val="left" w:pos="851"/>
              </w:tabs>
              <w:ind w:left="0" w:firstLine="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A01">
              <w:rPr>
                <w:rFonts w:ascii="Times New Roman" w:hAnsi="Times New Roman" w:cs="Times New Roman"/>
                <w:sz w:val="26"/>
                <w:szCs w:val="26"/>
              </w:rPr>
              <w:t xml:space="preserve">Модифицированная методика оценки разнообразия движений В.А. Шишкиной, М.Н. </w:t>
            </w:r>
            <w:proofErr w:type="spellStart"/>
            <w:r w:rsidRPr="00955A01">
              <w:rPr>
                <w:rFonts w:ascii="Times New Roman" w:hAnsi="Times New Roman" w:cs="Times New Roman"/>
                <w:sz w:val="26"/>
                <w:szCs w:val="26"/>
              </w:rPr>
              <w:t>Дедулевич</w:t>
            </w:r>
            <w:proofErr w:type="spellEnd"/>
          </w:p>
          <w:p w:rsidR="000B5E30" w:rsidRPr="00955A01" w:rsidRDefault="000B5E30" w:rsidP="00C82E41">
            <w:pPr>
              <w:pStyle w:val="a7"/>
              <w:numPr>
                <w:ilvl w:val="0"/>
                <w:numId w:val="4"/>
              </w:numPr>
              <w:tabs>
                <w:tab w:val="left" w:pos="318"/>
                <w:tab w:val="left" w:pos="851"/>
              </w:tabs>
              <w:ind w:left="0" w:firstLine="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A01">
              <w:rPr>
                <w:rFonts w:ascii="Times New Roman" w:hAnsi="Times New Roman" w:cs="Times New Roman"/>
                <w:sz w:val="26"/>
                <w:szCs w:val="26"/>
              </w:rPr>
              <w:t xml:space="preserve">Диагностика нравственно-волевых качеств у дошкольников 6-7 лет Т.П. Завьяловой </w:t>
            </w:r>
          </w:p>
        </w:tc>
        <w:tc>
          <w:tcPr>
            <w:tcW w:w="5528" w:type="dxa"/>
          </w:tcPr>
          <w:p w:rsidR="000B5E30" w:rsidRPr="00955A01" w:rsidRDefault="000B5E30" w:rsidP="000B5E30">
            <w:pPr>
              <w:tabs>
                <w:tab w:val="left" w:pos="318"/>
                <w:tab w:val="left" w:pos="85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A01">
              <w:rPr>
                <w:rFonts w:ascii="Times New Roman" w:hAnsi="Times New Roman" w:cs="Times New Roman"/>
                <w:sz w:val="26"/>
                <w:szCs w:val="26"/>
              </w:rPr>
              <w:t>- 80% воспитанников владеют основными видами движений согласно возрастным показателям;</w:t>
            </w:r>
          </w:p>
          <w:p w:rsidR="000B5E30" w:rsidRPr="00955A01" w:rsidRDefault="000B5E30" w:rsidP="000B5E30">
            <w:pPr>
              <w:tabs>
                <w:tab w:val="left" w:pos="318"/>
                <w:tab w:val="left" w:pos="85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A01">
              <w:rPr>
                <w:rFonts w:ascii="Times New Roman" w:hAnsi="Times New Roman" w:cs="Times New Roman"/>
                <w:sz w:val="26"/>
                <w:szCs w:val="26"/>
              </w:rPr>
              <w:t>- у 55 % воспитанников показатели развития физических качеств соответствуют достаточному  уровню; 45% имеют затруднения в показателях «глазомер», «координация», «выносливость»</w:t>
            </w:r>
            <w:r w:rsidR="00C16780" w:rsidRPr="00955A01">
              <w:rPr>
                <w:rFonts w:ascii="Times New Roman" w:hAnsi="Times New Roman" w:cs="Times New Roman"/>
                <w:sz w:val="26"/>
                <w:szCs w:val="26"/>
              </w:rPr>
              <w:t>, «ловкость», «ориентировка в пространстве».</w:t>
            </w:r>
          </w:p>
          <w:p w:rsidR="00C16780" w:rsidRPr="00955A01" w:rsidRDefault="00C16780" w:rsidP="000B5E30">
            <w:pPr>
              <w:tabs>
                <w:tab w:val="left" w:pos="318"/>
                <w:tab w:val="left" w:pos="85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A01">
              <w:rPr>
                <w:rFonts w:ascii="Times New Roman" w:hAnsi="Times New Roman" w:cs="Times New Roman"/>
                <w:sz w:val="26"/>
                <w:szCs w:val="26"/>
              </w:rPr>
              <w:t xml:space="preserve">- наблюдения за разнообразиями движений показывают, что у 44% двигательные действия с предметом включают 3 и более действий. </w:t>
            </w:r>
          </w:p>
          <w:p w:rsidR="00C16780" w:rsidRPr="00955A01" w:rsidRDefault="00C16780" w:rsidP="000B5E30">
            <w:pPr>
              <w:tabs>
                <w:tab w:val="left" w:pos="318"/>
                <w:tab w:val="left" w:pos="85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A01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592F98" w:rsidRPr="00955A01">
              <w:rPr>
                <w:rFonts w:ascii="Times New Roman" w:hAnsi="Times New Roman" w:cs="Times New Roman"/>
                <w:sz w:val="26"/>
                <w:szCs w:val="26"/>
              </w:rPr>
              <w:t xml:space="preserve">по результатам тестовых заданий у 65% воспитанников определилась положительная динамика в развитии нравственно-волевых качеств в показателях  «дружеские взаимоотношения», «настойчивость», «решительность», «выдержка». </w:t>
            </w:r>
          </w:p>
          <w:p w:rsidR="000B5E30" w:rsidRPr="00955A01" w:rsidRDefault="000B5E30" w:rsidP="000B5E30">
            <w:pPr>
              <w:tabs>
                <w:tab w:val="left" w:pos="318"/>
                <w:tab w:val="left" w:pos="85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2F98" w:rsidTr="003D1C33">
        <w:tc>
          <w:tcPr>
            <w:tcW w:w="9747" w:type="dxa"/>
            <w:gridSpan w:val="2"/>
          </w:tcPr>
          <w:p w:rsidR="00592F98" w:rsidRPr="00955A01" w:rsidRDefault="00592F98" w:rsidP="00592F98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A01">
              <w:rPr>
                <w:rFonts w:ascii="Times New Roman" w:hAnsi="Times New Roman" w:cs="Times New Roman"/>
                <w:i/>
                <w:sz w:val="26"/>
                <w:szCs w:val="26"/>
              </w:rPr>
              <w:t>Критерий 2.</w:t>
            </w:r>
            <w:r w:rsidRPr="00955A01">
              <w:rPr>
                <w:rFonts w:ascii="Times New Roman" w:hAnsi="Times New Roman" w:cs="Times New Roman"/>
                <w:sz w:val="26"/>
                <w:szCs w:val="26"/>
              </w:rPr>
              <w:t xml:space="preserve"> Оценка развивающей предметно-пространственной среды</w:t>
            </w:r>
          </w:p>
        </w:tc>
      </w:tr>
      <w:tr w:rsidR="00592F98" w:rsidTr="000B5E30">
        <w:tc>
          <w:tcPr>
            <w:tcW w:w="4219" w:type="dxa"/>
          </w:tcPr>
          <w:p w:rsidR="00955A01" w:rsidRPr="00955A01" w:rsidRDefault="00955A01" w:rsidP="00955A01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55A0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Шкалы ECERS-R: </w:t>
            </w:r>
          </w:p>
          <w:p w:rsidR="00955A01" w:rsidRPr="00955A01" w:rsidRDefault="00955A01" w:rsidP="00955A01">
            <w:pPr>
              <w:pStyle w:val="a7"/>
              <w:numPr>
                <w:ilvl w:val="0"/>
                <w:numId w:val="5"/>
              </w:numPr>
              <w:ind w:left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A01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Start"/>
            <w:r w:rsidRPr="00955A0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proofErr w:type="gramEnd"/>
            <w:r w:rsidRPr="00955A01">
              <w:rPr>
                <w:rFonts w:ascii="Times New Roman" w:hAnsi="Times New Roman" w:cs="Times New Roman"/>
                <w:sz w:val="26"/>
                <w:szCs w:val="26"/>
              </w:rPr>
              <w:t>. Пространство для игр, развивающих крупную моторику.</w:t>
            </w:r>
          </w:p>
          <w:p w:rsidR="00955A01" w:rsidRPr="00955A01" w:rsidRDefault="00955A01" w:rsidP="00955A01">
            <w:pPr>
              <w:pStyle w:val="a7"/>
              <w:numPr>
                <w:ilvl w:val="0"/>
                <w:numId w:val="5"/>
              </w:numPr>
              <w:ind w:left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A01">
              <w:rPr>
                <w:rFonts w:ascii="Times New Roman" w:hAnsi="Times New Roman" w:cs="Times New Roman"/>
                <w:sz w:val="26"/>
                <w:szCs w:val="26"/>
              </w:rPr>
              <w:t xml:space="preserve">К8. Оборудование для развития крупной моторики. </w:t>
            </w:r>
          </w:p>
          <w:p w:rsidR="00955A01" w:rsidRPr="00955A01" w:rsidRDefault="00955A01" w:rsidP="00955A01">
            <w:pPr>
              <w:pStyle w:val="a7"/>
              <w:numPr>
                <w:ilvl w:val="0"/>
                <w:numId w:val="5"/>
              </w:numPr>
              <w:ind w:left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A01">
              <w:rPr>
                <w:rFonts w:ascii="Times New Roman" w:hAnsi="Times New Roman" w:cs="Times New Roman"/>
                <w:sz w:val="26"/>
                <w:szCs w:val="26"/>
              </w:rPr>
              <w:t>К14. Безопасность.</w:t>
            </w:r>
          </w:p>
          <w:p w:rsidR="00955A01" w:rsidRPr="00955A01" w:rsidRDefault="00955A01" w:rsidP="00955A01">
            <w:pPr>
              <w:ind w:left="-43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55A01">
              <w:rPr>
                <w:rFonts w:ascii="Times New Roman" w:hAnsi="Times New Roman" w:cs="Times New Roman"/>
                <w:i/>
                <w:sz w:val="26"/>
                <w:szCs w:val="26"/>
              </w:rPr>
              <w:t>Определение степени оснащения туристских центров (</w:t>
            </w:r>
            <w:proofErr w:type="gramStart"/>
            <w:r w:rsidRPr="00955A01">
              <w:rPr>
                <w:rFonts w:ascii="Times New Roman" w:hAnsi="Times New Roman" w:cs="Times New Roman"/>
                <w:i/>
                <w:sz w:val="26"/>
                <w:szCs w:val="26"/>
              </w:rPr>
              <w:t>согласно плана</w:t>
            </w:r>
            <w:proofErr w:type="gramEnd"/>
            <w:r w:rsidRPr="00955A01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  <w:p w:rsidR="00592F98" w:rsidRPr="00955A01" w:rsidRDefault="00592F98" w:rsidP="00592F98">
            <w:pPr>
              <w:pStyle w:val="a7"/>
              <w:tabs>
                <w:tab w:val="left" w:pos="318"/>
                <w:tab w:val="left" w:pos="851"/>
              </w:tabs>
              <w:ind w:left="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</w:tcPr>
          <w:p w:rsidR="00955A01" w:rsidRPr="00955A01" w:rsidRDefault="00955A01" w:rsidP="00955A01">
            <w:pPr>
              <w:tabs>
                <w:tab w:val="left" w:pos="318"/>
                <w:tab w:val="left" w:pos="85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A01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Мероприятия по оснащению развивающей предметно-пространственной среды реализуются поэтапно. </w:t>
            </w:r>
          </w:p>
          <w:p w:rsidR="00592F98" w:rsidRPr="00955A01" w:rsidRDefault="00955A01" w:rsidP="00955A01">
            <w:pPr>
              <w:tabs>
                <w:tab w:val="left" w:pos="318"/>
                <w:tab w:val="left" w:pos="85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A01">
              <w:rPr>
                <w:rFonts w:ascii="Times New Roman" w:hAnsi="Times New Roman" w:cs="Times New Roman"/>
                <w:sz w:val="26"/>
                <w:szCs w:val="26"/>
              </w:rPr>
              <w:t>В 2019 году реализованы мероприятия по оснащению 3-х туристских объектов (50% от общего объема),  что отвечает заявленным показателям на отчетный период.</w:t>
            </w:r>
          </w:p>
        </w:tc>
      </w:tr>
      <w:tr w:rsidR="00592F98" w:rsidTr="00E0525F">
        <w:tc>
          <w:tcPr>
            <w:tcW w:w="9747" w:type="dxa"/>
            <w:gridSpan w:val="2"/>
          </w:tcPr>
          <w:p w:rsidR="00592F98" w:rsidRPr="00955A01" w:rsidRDefault="00592F98" w:rsidP="00592F98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A01">
              <w:rPr>
                <w:rFonts w:ascii="Times New Roman" w:hAnsi="Times New Roman" w:cs="Times New Roman"/>
                <w:i/>
                <w:sz w:val="26"/>
                <w:szCs w:val="26"/>
              </w:rPr>
              <w:t>Критерий 3.</w:t>
            </w:r>
            <w:r w:rsidRPr="00955A01">
              <w:rPr>
                <w:rFonts w:ascii="Times New Roman" w:hAnsi="Times New Roman" w:cs="Times New Roman"/>
                <w:sz w:val="26"/>
                <w:szCs w:val="26"/>
              </w:rPr>
              <w:t xml:space="preserve"> Показатели эффективности деятельности педагогических работников</w:t>
            </w:r>
          </w:p>
        </w:tc>
      </w:tr>
      <w:tr w:rsidR="00592F98" w:rsidTr="000B5E30">
        <w:tc>
          <w:tcPr>
            <w:tcW w:w="4219" w:type="dxa"/>
          </w:tcPr>
          <w:p w:rsidR="00955A01" w:rsidRPr="00955A01" w:rsidRDefault="00955A01" w:rsidP="00E51819">
            <w:pPr>
              <w:pStyle w:val="a7"/>
              <w:numPr>
                <w:ilvl w:val="0"/>
                <w:numId w:val="5"/>
              </w:numPr>
              <w:ind w:left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A01">
              <w:rPr>
                <w:rFonts w:ascii="Times New Roman" w:hAnsi="Times New Roman" w:cs="Times New Roman"/>
                <w:sz w:val="26"/>
                <w:szCs w:val="26"/>
              </w:rPr>
              <w:t>Мониторинг показателей эффективности (эффективный контракт)</w:t>
            </w:r>
          </w:p>
          <w:p w:rsidR="00955A01" w:rsidRPr="00955A01" w:rsidRDefault="00955A01" w:rsidP="00955A01">
            <w:pPr>
              <w:pStyle w:val="a7"/>
              <w:tabs>
                <w:tab w:val="left" w:pos="318"/>
                <w:tab w:val="left" w:pos="851"/>
              </w:tabs>
              <w:ind w:left="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1819">
              <w:rPr>
                <w:rFonts w:ascii="Times New Roman" w:hAnsi="Times New Roman" w:cs="Times New Roman"/>
                <w:sz w:val="28"/>
                <w:szCs w:val="26"/>
              </w:rPr>
              <w:lastRenderedPageBreak/>
              <w:t>•</w:t>
            </w:r>
            <w:r w:rsidRPr="00955A01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Шкалы ECERS-R </w:t>
            </w:r>
          </w:p>
          <w:p w:rsidR="00592F98" w:rsidRPr="00955A01" w:rsidRDefault="00955A01" w:rsidP="00955A01">
            <w:pPr>
              <w:pStyle w:val="a7"/>
              <w:tabs>
                <w:tab w:val="left" w:pos="318"/>
                <w:tab w:val="left" w:pos="851"/>
              </w:tabs>
              <w:ind w:left="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A01">
              <w:rPr>
                <w:rFonts w:ascii="Times New Roman" w:hAnsi="Times New Roman" w:cs="Times New Roman"/>
                <w:sz w:val="26"/>
                <w:szCs w:val="26"/>
              </w:rPr>
              <w:t>К10. Образовательная деятельность.</w:t>
            </w:r>
          </w:p>
        </w:tc>
        <w:tc>
          <w:tcPr>
            <w:tcW w:w="5528" w:type="dxa"/>
          </w:tcPr>
          <w:p w:rsidR="00955A01" w:rsidRDefault="00955A01" w:rsidP="00955A01">
            <w:pPr>
              <w:tabs>
                <w:tab w:val="left" w:pos="318"/>
                <w:tab w:val="left" w:pos="85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</w:t>
            </w:r>
            <w:r w:rsidRPr="00955A01">
              <w:rPr>
                <w:rFonts w:ascii="Times New Roman" w:hAnsi="Times New Roman" w:cs="Times New Roman"/>
                <w:sz w:val="26"/>
                <w:szCs w:val="26"/>
              </w:rPr>
              <w:t xml:space="preserve">95 % педагогов </w:t>
            </w:r>
            <w:proofErr w:type="gramStart"/>
            <w:r w:rsidRPr="00955A01">
              <w:rPr>
                <w:rFonts w:ascii="Times New Roman" w:hAnsi="Times New Roman" w:cs="Times New Roman"/>
                <w:sz w:val="26"/>
                <w:szCs w:val="26"/>
              </w:rPr>
              <w:t>вовлечены</w:t>
            </w:r>
            <w:proofErr w:type="gramEnd"/>
            <w:r w:rsidRPr="00955A01">
              <w:rPr>
                <w:rFonts w:ascii="Times New Roman" w:hAnsi="Times New Roman" w:cs="Times New Roman"/>
                <w:sz w:val="26"/>
                <w:szCs w:val="26"/>
              </w:rPr>
              <w:t xml:space="preserve"> в инновационную деятельность. </w:t>
            </w:r>
          </w:p>
          <w:p w:rsidR="00955A01" w:rsidRDefault="00955A01" w:rsidP="00955A01">
            <w:pPr>
              <w:tabs>
                <w:tab w:val="left" w:pos="318"/>
                <w:tab w:val="left" w:pos="85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-3</w:t>
            </w:r>
            <w:r w:rsidRPr="00955A01">
              <w:rPr>
                <w:rFonts w:ascii="Times New Roman" w:hAnsi="Times New Roman" w:cs="Times New Roman"/>
                <w:sz w:val="26"/>
                <w:szCs w:val="26"/>
              </w:rPr>
              <w:t xml:space="preserve"> педагога прошли КПК на базе Центра </w:t>
            </w:r>
            <w:r w:rsidRPr="00955A0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детского и юношеского туризма и экскурсий г. Сочи. </w:t>
            </w:r>
          </w:p>
          <w:p w:rsidR="00955A01" w:rsidRPr="00955A01" w:rsidRDefault="00955A01" w:rsidP="00955A01">
            <w:pPr>
              <w:tabs>
                <w:tab w:val="left" w:pos="318"/>
                <w:tab w:val="left" w:pos="85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955A01">
              <w:rPr>
                <w:rFonts w:ascii="Times New Roman" w:hAnsi="Times New Roman" w:cs="Times New Roman"/>
                <w:sz w:val="26"/>
                <w:szCs w:val="26"/>
              </w:rPr>
              <w:t>Анализ работы педагогического коллектива за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955A01">
              <w:rPr>
                <w:rFonts w:ascii="Times New Roman" w:hAnsi="Times New Roman" w:cs="Times New Roman"/>
                <w:sz w:val="26"/>
                <w:szCs w:val="26"/>
              </w:rPr>
              <w:t xml:space="preserve"> учебный год показывает рост профессионального мастерства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организации образовательного процесса.</w:t>
            </w:r>
          </w:p>
          <w:p w:rsidR="00592F98" w:rsidRDefault="00955A01" w:rsidP="00955A01">
            <w:pPr>
              <w:tabs>
                <w:tab w:val="left" w:pos="318"/>
                <w:tab w:val="left" w:pos="85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55A01">
              <w:rPr>
                <w:rFonts w:ascii="Times New Roman" w:hAnsi="Times New Roman" w:cs="Times New Roman"/>
                <w:sz w:val="26"/>
                <w:szCs w:val="26"/>
              </w:rPr>
              <w:t>Педагоги регулярно и успешно проходят аттестацию: 41% педагогов имеют высшую квалификационную категорию, 31% аттестованы на первую категорию. Итоговый показатель – 72%.</w:t>
            </w:r>
          </w:p>
          <w:p w:rsidR="00955A01" w:rsidRPr="00955A01" w:rsidRDefault="00955A01" w:rsidP="00E51819">
            <w:pPr>
              <w:tabs>
                <w:tab w:val="left" w:pos="318"/>
                <w:tab w:val="left" w:pos="85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 </w:t>
            </w:r>
            <w:r w:rsidRPr="00955A01">
              <w:rPr>
                <w:rFonts w:ascii="Times New Roman" w:hAnsi="Times New Roman" w:cs="Times New Roman"/>
                <w:sz w:val="26"/>
                <w:szCs w:val="26"/>
              </w:rPr>
              <w:t>Педагоги регулярно участвуют в конкурс</w:t>
            </w:r>
            <w:r w:rsidR="00E51819">
              <w:rPr>
                <w:rFonts w:ascii="Times New Roman" w:hAnsi="Times New Roman" w:cs="Times New Roman"/>
                <w:sz w:val="26"/>
                <w:szCs w:val="26"/>
              </w:rPr>
              <w:t>ах профессионального мастерства. В 2019 году (1 педагог – призер регионального уровня), 6 педагогов – победители и призеры муниципального уровня.</w:t>
            </w:r>
          </w:p>
        </w:tc>
      </w:tr>
      <w:tr w:rsidR="00592F98" w:rsidTr="006244C4">
        <w:tc>
          <w:tcPr>
            <w:tcW w:w="9747" w:type="dxa"/>
            <w:gridSpan w:val="2"/>
          </w:tcPr>
          <w:p w:rsidR="00592F98" w:rsidRPr="00955A01" w:rsidRDefault="00592F98" w:rsidP="00592F98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A01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Критерий 4.</w:t>
            </w:r>
            <w:r w:rsidRPr="00955A01">
              <w:rPr>
                <w:rFonts w:ascii="Times New Roman" w:hAnsi="Times New Roman" w:cs="Times New Roman"/>
                <w:sz w:val="26"/>
                <w:szCs w:val="26"/>
              </w:rPr>
              <w:t xml:space="preserve"> Показатели эффективности работы с семьей</w:t>
            </w:r>
          </w:p>
        </w:tc>
      </w:tr>
      <w:tr w:rsidR="00592F98" w:rsidTr="000B5E30">
        <w:tc>
          <w:tcPr>
            <w:tcW w:w="4219" w:type="dxa"/>
          </w:tcPr>
          <w:p w:rsidR="00E51819" w:rsidRPr="00E51819" w:rsidRDefault="00E51819" w:rsidP="00E51819">
            <w:pPr>
              <w:pStyle w:val="a7"/>
              <w:numPr>
                <w:ilvl w:val="0"/>
                <w:numId w:val="6"/>
              </w:numPr>
              <w:tabs>
                <w:tab w:val="left" w:pos="142"/>
                <w:tab w:val="left" w:pos="318"/>
              </w:tabs>
              <w:ind w:left="0" w:hanging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1819">
              <w:rPr>
                <w:rFonts w:ascii="Times New Roman" w:hAnsi="Times New Roman" w:cs="Times New Roman"/>
                <w:sz w:val="26"/>
                <w:szCs w:val="26"/>
              </w:rPr>
              <w:t>Мониторинг активности родительского сообщества в мероприятиях (ДОО, муниципалитета)</w:t>
            </w:r>
          </w:p>
          <w:p w:rsidR="00E51819" w:rsidRPr="00E51819" w:rsidRDefault="00E51819" w:rsidP="00E51819">
            <w:pPr>
              <w:pStyle w:val="a7"/>
              <w:numPr>
                <w:ilvl w:val="0"/>
                <w:numId w:val="6"/>
              </w:numPr>
              <w:tabs>
                <w:tab w:val="left" w:pos="142"/>
                <w:tab w:val="left" w:pos="318"/>
              </w:tabs>
              <w:ind w:left="0" w:hanging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1819">
              <w:rPr>
                <w:rFonts w:ascii="Times New Roman" w:hAnsi="Times New Roman" w:cs="Times New Roman"/>
                <w:sz w:val="26"/>
                <w:szCs w:val="26"/>
              </w:rPr>
              <w:t>Определение степени активности в социальных сетях (Фото выходного дня, участия в мероприятиях #</w:t>
            </w:r>
            <w:proofErr w:type="spellStart"/>
            <w:r w:rsidRPr="00E51819">
              <w:rPr>
                <w:rFonts w:ascii="Times New Roman" w:hAnsi="Times New Roman" w:cs="Times New Roman"/>
                <w:sz w:val="26"/>
                <w:szCs w:val="26"/>
              </w:rPr>
              <w:t>ютурсочи</w:t>
            </w:r>
            <w:proofErr w:type="spellEnd"/>
            <w:r w:rsidRPr="00E51819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  <w:p w:rsidR="00592F98" w:rsidRPr="00955A01" w:rsidRDefault="00E51819" w:rsidP="00E51819">
            <w:pPr>
              <w:pStyle w:val="a7"/>
              <w:numPr>
                <w:ilvl w:val="0"/>
                <w:numId w:val="6"/>
              </w:numPr>
              <w:tabs>
                <w:tab w:val="left" w:pos="142"/>
                <w:tab w:val="left" w:pos="318"/>
              </w:tabs>
              <w:ind w:left="0" w:hanging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1819">
              <w:rPr>
                <w:rFonts w:ascii="Times New Roman" w:hAnsi="Times New Roman" w:cs="Times New Roman"/>
                <w:sz w:val="26"/>
                <w:szCs w:val="26"/>
              </w:rPr>
              <w:t>Мониторинг удовлетворенности родительской общественности качеством предоставляемых услуг</w:t>
            </w:r>
          </w:p>
        </w:tc>
        <w:tc>
          <w:tcPr>
            <w:tcW w:w="5528" w:type="dxa"/>
          </w:tcPr>
          <w:p w:rsidR="00E51819" w:rsidRPr="00E51819" w:rsidRDefault="00E51819" w:rsidP="00E518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18"/>
                <w:szCs w:val="26"/>
              </w:rPr>
              <w:t xml:space="preserve">- </w:t>
            </w:r>
            <w:r w:rsidRPr="00E51819">
              <w:rPr>
                <w:rFonts w:ascii="Times New Roman" w:hAnsi="Times New Roman" w:cs="Times New Roman"/>
                <w:sz w:val="26"/>
                <w:szCs w:val="26"/>
              </w:rPr>
              <w:t>Включенность родителей в образовательный процесс учреждения подтверждается активностью родительской общественности на сайте учреждения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hyperlink r:id="rId12" w:anchor="comments" w:history="1">
              <w:r w:rsidRPr="00E51819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http://dou67.sochi-schools.ru/contact/comment-page-9/#comments</w:t>
              </w:r>
            </w:hyperlink>
            <w:r w:rsidRPr="00E5181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51819" w:rsidRPr="00E51819" w:rsidRDefault="00E51819" w:rsidP="00E51819">
            <w:pPr>
              <w:jc w:val="both"/>
              <w:rPr>
                <w:rFonts w:ascii="Times New Roman" w:hAnsi="Times New Roman" w:cs="Times New Roman"/>
                <w:sz w:val="1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51819">
              <w:rPr>
                <w:rFonts w:ascii="Times New Roman" w:hAnsi="Times New Roman" w:cs="Times New Roman"/>
                <w:sz w:val="26"/>
                <w:szCs w:val="26"/>
              </w:rPr>
              <w:t>Наличие положительных отзывов на портале</w:t>
            </w:r>
            <w:r w:rsidRPr="00E51819"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hyperlink r:id="rId13" w:history="1">
              <w:r w:rsidRPr="00E51819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https://bus.gov.ru/pub/agency/52906</w:t>
              </w:r>
            </w:hyperlink>
            <w:r w:rsidRPr="00E51819">
              <w:rPr>
                <w:rFonts w:ascii="Times New Roman" w:hAnsi="Times New Roman" w:cs="Times New Roman"/>
                <w:szCs w:val="28"/>
                <w:u w:val="single"/>
              </w:rPr>
              <w:t xml:space="preserve"> </w:t>
            </w:r>
          </w:p>
          <w:p w:rsidR="00E51819" w:rsidRDefault="00E51819" w:rsidP="00E51819">
            <w:pPr>
              <w:tabs>
                <w:tab w:val="left" w:pos="318"/>
                <w:tab w:val="left" w:pos="85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51819">
              <w:rPr>
                <w:rFonts w:ascii="Times New Roman" w:hAnsi="Times New Roman" w:cs="Times New Roman"/>
                <w:sz w:val="26"/>
                <w:szCs w:val="26"/>
              </w:rPr>
              <w:t xml:space="preserve">Активность родительской общественности в социальных сетях подтверждается интересом к мероприятиям туристской направленности. </w:t>
            </w:r>
          </w:p>
          <w:p w:rsidR="00592F98" w:rsidRPr="00E51819" w:rsidRDefault="00E51819" w:rsidP="00E51819">
            <w:pPr>
              <w:tabs>
                <w:tab w:val="left" w:pos="318"/>
                <w:tab w:val="left" w:pos="85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51819">
              <w:rPr>
                <w:rFonts w:ascii="Times New Roman" w:hAnsi="Times New Roman" w:cs="Times New Roman"/>
                <w:sz w:val="26"/>
                <w:szCs w:val="26"/>
              </w:rPr>
              <w:t>Родители делятся впечатлениями, оставляют комментарии,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51819">
              <w:rPr>
                <w:rFonts w:ascii="Times New Roman" w:hAnsi="Times New Roman" w:cs="Times New Roman"/>
                <w:sz w:val="26"/>
                <w:szCs w:val="26"/>
              </w:rPr>
              <w:t xml:space="preserve">делятся фотографиями в сети </w:t>
            </w:r>
            <w:proofErr w:type="spellStart"/>
            <w:r w:rsidRPr="00E5181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Instagramm</w:t>
            </w:r>
            <w:proofErr w:type="spellEnd"/>
            <w:r w:rsidRPr="00E51819">
              <w:rPr>
                <w:rFonts w:ascii="Times New Roman" w:hAnsi="Times New Roman" w:cs="Times New Roman"/>
                <w:sz w:val="26"/>
                <w:szCs w:val="26"/>
              </w:rPr>
              <w:t xml:space="preserve"> #</w:t>
            </w:r>
            <w:proofErr w:type="spellStart"/>
            <w:r w:rsidRPr="00E51819">
              <w:rPr>
                <w:rFonts w:ascii="Times New Roman" w:hAnsi="Times New Roman" w:cs="Times New Roman"/>
                <w:sz w:val="26"/>
                <w:szCs w:val="26"/>
              </w:rPr>
              <w:t>ютурсочи</w:t>
            </w:r>
            <w:proofErr w:type="spellEnd"/>
            <w:r w:rsidRPr="00E51819">
              <w:rPr>
                <w:rFonts w:ascii="Times New Roman" w:hAnsi="Times New Roman" w:cs="Times New Roman"/>
                <w:sz w:val="18"/>
                <w:szCs w:val="28"/>
              </w:rPr>
              <w:t xml:space="preserve">  </w:t>
            </w:r>
            <w:hyperlink r:id="rId14" w:history="1">
              <w:r w:rsidRPr="00E51819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https://www.instagram.com/dou67sochi/</w:t>
              </w:r>
            </w:hyperlink>
            <w:r w:rsidRPr="00E51819"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</w:p>
        </w:tc>
      </w:tr>
      <w:tr w:rsidR="00592F98" w:rsidTr="00E87AD1">
        <w:tc>
          <w:tcPr>
            <w:tcW w:w="9747" w:type="dxa"/>
            <w:gridSpan w:val="2"/>
          </w:tcPr>
          <w:p w:rsidR="00592F98" w:rsidRPr="00955A01" w:rsidRDefault="00592F98" w:rsidP="00592F98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A01">
              <w:rPr>
                <w:rFonts w:ascii="Times New Roman" w:hAnsi="Times New Roman" w:cs="Times New Roman"/>
                <w:i/>
                <w:sz w:val="26"/>
                <w:szCs w:val="26"/>
              </w:rPr>
              <w:t>Критерий 5.</w:t>
            </w:r>
            <w:r w:rsidRPr="00955A01">
              <w:rPr>
                <w:rFonts w:ascii="Times New Roman" w:hAnsi="Times New Roman" w:cs="Times New Roman"/>
                <w:sz w:val="26"/>
                <w:szCs w:val="26"/>
              </w:rPr>
              <w:t xml:space="preserve"> Оценка развивающей предметно-пространственной среды</w:t>
            </w:r>
          </w:p>
        </w:tc>
      </w:tr>
      <w:tr w:rsidR="00592F98" w:rsidTr="000B5E30">
        <w:tc>
          <w:tcPr>
            <w:tcW w:w="4219" w:type="dxa"/>
          </w:tcPr>
          <w:p w:rsidR="009E5915" w:rsidRPr="009E5915" w:rsidRDefault="009E5915" w:rsidP="009E5915">
            <w:pPr>
              <w:pStyle w:val="a7"/>
              <w:tabs>
                <w:tab w:val="left" w:pos="318"/>
                <w:tab w:val="left" w:pos="851"/>
              </w:tabs>
              <w:ind w:left="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915">
              <w:rPr>
                <w:rFonts w:ascii="Times New Roman" w:hAnsi="Times New Roman" w:cs="Times New Roman"/>
                <w:sz w:val="26"/>
                <w:szCs w:val="26"/>
              </w:rPr>
              <w:t>Мониторинг оценки внешней активности ДОО:</w:t>
            </w:r>
          </w:p>
          <w:p w:rsidR="009E5915" w:rsidRPr="009E5915" w:rsidRDefault="009E5915" w:rsidP="009E5915">
            <w:pPr>
              <w:pStyle w:val="a7"/>
              <w:tabs>
                <w:tab w:val="left" w:pos="318"/>
                <w:tab w:val="left" w:pos="851"/>
              </w:tabs>
              <w:ind w:left="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915">
              <w:rPr>
                <w:rFonts w:ascii="Times New Roman" w:hAnsi="Times New Roman" w:cs="Times New Roman"/>
                <w:sz w:val="26"/>
                <w:szCs w:val="26"/>
              </w:rPr>
              <w:t>- анализ показателей развития сетевого взаимодействия (увеличение количества участников);</w:t>
            </w:r>
          </w:p>
          <w:p w:rsidR="009E5915" w:rsidRPr="009E5915" w:rsidRDefault="009E5915" w:rsidP="009E5915">
            <w:pPr>
              <w:pStyle w:val="a7"/>
              <w:tabs>
                <w:tab w:val="left" w:pos="318"/>
                <w:tab w:val="left" w:pos="851"/>
              </w:tabs>
              <w:ind w:left="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915">
              <w:rPr>
                <w:rFonts w:ascii="Times New Roman" w:hAnsi="Times New Roman" w:cs="Times New Roman"/>
                <w:sz w:val="26"/>
                <w:szCs w:val="26"/>
              </w:rPr>
              <w:t>- организация и участие в сетевых мероприятиях;</w:t>
            </w:r>
          </w:p>
          <w:p w:rsidR="009E5915" w:rsidRPr="009E5915" w:rsidRDefault="009E5915" w:rsidP="009E5915">
            <w:pPr>
              <w:pStyle w:val="a7"/>
              <w:tabs>
                <w:tab w:val="left" w:pos="318"/>
                <w:tab w:val="left" w:pos="851"/>
              </w:tabs>
              <w:ind w:left="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915">
              <w:rPr>
                <w:rFonts w:ascii="Times New Roman" w:hAnsi="Times New Roman" w:cs="Times New Roman"/>
                <w:sz w:val="26"/>
                <w:szCs w:val="26"/>
              </w:rPr>
              <w:t>- обмен мнениями, обмен продуктами.</w:t>
            </w:r>
          </w:p>
          <w:p w:rsidR="00592F98" w:rsidRPr="00955A01" w:rsidRDefault="009E5915" w:rsidP="009E5915">
            <w:pPr>
              <w:pStyle w:val="a7"/>
              <w:tabs>
                <w:tab w:val="left" w:pos="318"/>
                <w:tab w:val="left" w:pos="851"/>
              </w:tabs>
              <w:ind w:left="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915">
              <w:rPr>
                <w:rFonts w:ascii="Times New Roman" w:hAnsi="Times New Roman" w:cs="Times New Roman"/>
                <w:sz w:val="26"/>
                <w:szCs w:val="26"/>
              </w:rPr>
              <w:t>- анализ использования сетевыми организациями продуктов деятельности (программы «Юный турист»)</w:t>
            </w:r>
          </w:p>
        </w:tc>
        <w:tc>
          <w:tcPr>
            <w:tcW w:w="5528" w:type="dxa"/>
          </w:tcPr>
          <w:p w:rsidR="009E5915" w:rsidRPr="009E5915" w:rsidRDefault="009E5915" w:rsidP="009E5915">
            <w:pPr>
              <w:tabs>
                <w:tab w:val="left" w:pos="318"/>
                <w:tab w:val="left" w:pos="85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915">
              <w:rPr>
                <w:rFonts w:ascii="Times New Roman" w:hAnsi="Times New Roman" w:cs="Times New Roman"/>
                <w:sz w:val="26"/>
                <w:szCs w:val="26"/>
              </w:rPr>
              <w:t xml:space="preserve">-Анализ показателей сетевого взаимодействия показывает, что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 ДОО </w:t>
            </w:r>
            <w:r w:rsidRPr="009E5915">
              <w:rPr>
                <w:rFonts w:ascii="Times New Roman" w:hAnsi="Times New Roman" w:cs="Times New Roman"/>
                <w:sz w:val="26"/>
                <w:szCs w:val="26"/>
              </w:rPr>
              <w:t xml:space="preserve">заинтересованы в использовании программы «Юный турист»: участвуют в методических мероприятиях, конкурсах, акциях, проводимых в рамках проекта.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Pr="009E5915">
              <w:rPr>
                <w:rFonts w:ascii="Times New Roman" w:hAnsi="Times New Roman" w:cs="Times New Roman"/>
                <w:sz w:val="26"/>
                <w:szCs w:val="26"/>
              </w:rPr>
              <w:t xml:space="preserve"> детский садов города  являются участниками </w:t>
            </w:r>
            <w:proofErr w:type="spellStart"/>
            <w:r w:rsidRPr="009E5915">
              <w:rPr>
                <w:rFonts w:ascii="Times New Roman" w:hAnsi="Times New Roman" w:cs="Times New Roman"/>
                <w:sz w:val="26"/>
                <w:szCs w:val="26"/>
              </w:rPr>
              <w:t>квест</w:t>
            </w:r>
            <w:proofErr w:type="spellEnd"/>
            <w:r w:rsidRPr="009E5915">
              <w:rPr>
                <w:rFonts w:ascii="Times New Roman" w:hAnsi="Times New Roman" w:cs="Times New Roman"/>
                <w:sz w:val="26"/>
                <w:szCs w:val="26"/>
              </w:rPr>
              <w:t xml:space="preserve">-игры «В поисках синей птицы» и заинтересованы в опыте создания туристских центров. </w:t>
            </w:r>
          </w:p>
          <w:p w:rsidR="00592F98" w:rsidRPr="009E5915" w:rsidRDefault="009E5915" w:rsidP="009E5915">
            <w:pPr>
              <w:tabs>
                <w:tab w:val="left" w:pos="318"/>
                <w:tab w:val="left" w:pos="85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915">
              <w:rPr>
                <w:rFonts w:ascii="Times New Roman" w:hAnsi="Times New Roman" w:cs="Times New Roman"/>
                <w:sz w:val="26"/>
                <w:szCs w:val="26"/>
              </w:rPr>
              <w:t xml:space="preserve">-Для обеспечения открытости информации о проекте, возможности стать партнером по реализации проекта на сайте учреждения открыта ссылка «Как стать участником?».    </w:t>
            </w:r>
            <w:hyperlink r:id="rId15" w:history="1">
              <w:r w:rsidRPr="00803DCF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http://dou67.sochi-schools.ru/innovatsionnaya-deyatelnost/kip-2018/kak-stat-uchastnikom/</w:t>
              </w:r>
            </w:hyperlink>
            <w:r w:rsidRPr="009E59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C028C4" w:rsidRDefault="00C028C4" w:rsidP="008A3949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3949" w:rsidRDefault="008A3949" w:rsidP="008A3949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5915" w:rsidRPr="009E5915" w:rsidRDefault="009E5915" w:rsidP="009E5915">
      <w:pPr>
        <w:pStyle w:val="a7"/>
        <w:numPr>
          <w:ilvl w:val="0"/>
          <w:numId w:val="3"/>
        </w:numPr>
        <w:tabs>
          <w:tab w:val="left" w:pos="851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915">
        <w:rPr>
          <w:rFonts w:ascii="Times New Roman" w:hAnsi="Times New Roman" w:cs="Times New Roman"/>
          <w:b/>
          <w:sz w:val="28"/>
          <w:szCs w:val="28"/>
        </w:rPr>
        <w:lastRenderedPageBreak/>
        <w:t>Результативность</w:t>
      </w:r>
    </w:p>
    <w:p w:rsidR="009E5915" w:rsidRDefault="009E5915" w:rsidP="009E591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7200">
        <w:rPr>
          <w:rFonts w:ascii="Times New Roman" w:hAnsi="Times New Roman" w:cs="Times New Roman"/>
          <w:sz w:val="28"/>
          <w:szCs w:val="28"/>
        </w:rPr>
        <w:t>Определенная устойчивость положительных результатов инновационной деятельности за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27200">
        <w:rPr>
          <w:rFonts w:ascii="Times New Roman" w:hAnsi="Times New Roman" w:cs="Times New Roman"/>
          <w:sz w:val="28"/>
          <w:szCs w:val="28"/>
        </w:rPr>
        <w:t xml:space="preserve"> год</w:t>
      </w:r>
      <w:r w:rsidR="00170629">
        <w:rPr>
          <w:rFonts w:ascii="Times New Roman" w:hAnsi="Times New Roman" w:cs="Times New Roman"/>
          <w:sz w:val="28"/>
          <w:szCs w:val="28"/>
        </w:rPr>
        <w:t xml:space="preserve"> (</w:t>
      </w:r>
      <w:r w:rsidR="001706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70629">
        <w:rPr>
          <w:rFonts w:ascii="Times New Roman" w:hAnsi="Times New Roman" w:cs="Times New Roman"/>
          <w:sz w:val="28"/>
          <w:szCs w:val="28"/>
        </w:rPr>
        <w:t xml:space="preserve"> этап реализации проекта)</w:t>
      </w:r>
      <w:r w:rsidRPr="00227200">
        <w:rPr>
          <w:rFonts w:ascii="Times New Roman" w:hAnsi="Times New Roman" w:cs="Times New Roman"/>
          <w:sz w:val="28"/>
          <w:szCs w:val="28"/>
        </w:rPr>
        <w:t xml:space="preserve"> определя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27200">
        <w:rPr>
          <w:rFonts w:ascii="Times New Roman" w:hAnsi="Times New Roman" w:cs="Times New Roman"/>
          <w:sz w:val="28"/>
          <w:szCs w:val="28"/>
        </w:rPr>
        <w:t>тся по следующим показателям:</w:t>
      </w:r>
    </w:p>
    <w:p w:rsidR="009E5915" w:rsidRPr="00227200" w:rsidRDefault="009E5915" w:rsidP="009E5915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7200">
        <w:rPr>
          <w:rFonts w:ascii="Times New Roman" w:hAnsi="Times New Roman" w:cs="Times New Roman"/>
          <w:i/>
          <w:sz w:val="28"/>
          <w:szCs w:val="28"/>
        </w:rPr>
        <w:t>1. Продукты инновации:</w:t>
      </w:r>
    </w:p>
    <w:p w:rsidR="009E5915" w:rsidRDefault="009E5915" w:rsidP="009E5915">
      <w:pPr>
        <w:pStyle w:val="a7"/>
        <w:widowControl w:val="0"/>
        <w:numPr>
          <w:ilvl w:val="0"/>
          <w:numId w:val="7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227200">
        <w:rPr>
          <w:rFonts w:ascii="Times New Roman" w:hAnsi="Times New Roman" w:cs="Times New Roman"/>
          <w:sz w:val="28"/>
          <w:szCs w:val="28"/>
        </w:rPr>
        <w:t>формирован содержательный раздел программы «Юный турист»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70629" w:rsidRDefault="009E5915" w:rsidP="009E5915">
      <w:pPr>
        <w:pStyle w:val="a7"/>
        <w:widowControl w:val="0"/>
        <w:numPr>
          <w:ilvl w:val="0"/>
          <w:numId w:val="7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227200">
        <w:rPr>
          <w:rFonts w:ascii="Times New Roman" w:hAnsi="Times New Roman" w:cs="Times New Roman"/>
          <w:sz w:val="28"/>
          <w:szCs w:val="28"/>
        </w:rPr>
        <w:t xml:space="preserve"> разработана структура </w:t>
      </w:r>
      <w:r w:rsidR="00170629">
        <w:rPr>
          <w:rFonts w:ascii="Times New Roman" w:hAnsi="Times New Roman" w:cs="Times New Roman"/>
          <w:sz w:val="28"/>
          <w:szCs w:val="28"/>
        </w:rPr>
        <w:t xml:space="preserve">для проектирования </w:t>
      </w:r>
      <w:r w:rsidRPr="00227200">
        <w:rPr>
          <w:rFonts w:ascii="Times New Roman" w:hAnsi="Times New Roman" w:cs="Times New Roman"/>
          <w:sz w:val="28"/>
          <w:szCs w:val="28"/>
        </w:rPr>
        <w:t xml:space="preserve">карт образовательных маршрутов </w:t>
      </w:r>
      <w:r>
        <w:rPr>
          <w:rFonts w:ascii="Times New Roman" w:hAnsi="Times New Roman" w:cs="Times New Roman"/>
          <w:sz w:val="28"/>
          <w:szCs w:val="28"/>
        </w:rPr>
        <w:t>«Приключения на каждый день»</w:t>
      </w:r>
      <w:r w:rsidR="00170629">
        <w:rPr>
          <w:rFonts w:ascii="Times New Roman" w:hAnsi="Times New Roman" w:cs="Times New Roman"/>
          <w:sz w:val="28"/>
          <w:szCs w:val="28"/>
        </w:rPr>
        <w:t>;</w:t>
      </w:r>
    </w:p>
    <w:p w:rsidR="009E5915" w:rsidRDefault="001F5387" w:rsidP="009E5915">
      <w:pPr>
        <w:pStyle w:val="a7"/>
        <w:widowControl w:val="0"/>
        <w:numPr>
          <w:ilvl w:val="0"/>
          <w:numId w:val="7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разработаны 15 маршрутов выходного дня</w:t>
      </w:r>
      <w:r w:rsidR="00170629">
        <w:rPr>
          <w:rFonts w:ascii="Times New Roman" w:hAnsi="Times New Roman" w:cs="Times New Roman"/>
          <w:sz w:val="28"/>
          <w:szCs w:val="28"/>
        </w:rPr>
        <w:t xml:space="preserve"> для наполнения виртуальной карты</w:t>
      </w:r>
      <w:r w:rsidR="009E591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E5915" w:rsidRDefault="009E5915" w:rsidP="009E5915">
      <w:pPr>
        <w:pStyle w:val="a7"/>
        <w:widowControl w:val="0"/>
        <w:numPr>
          <w:ilvl w:val="0"/>
          <w:numId w:val="7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определена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интернет-платформа для создания виртуальной карты «Путешествуем вместе»;</w:t>
      </w:r>
    </w:p>
    <w:p w:rsidR="009E5915" w:rsidRDefault="009E5915" w:rsidP="009E5915">
      <w:pPr>
        <w:pStyle w:val="a7"/>
        <w:widowControl w:val="0"/>
        <w:numPr>
          <w:ilvl w:val="0"/>
          <w:numId w:val="7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систематизирован диагностический инструментарий для измерения показателей физического развития дошкольников.</w:t>
      </w:r>
    </w:p>
    <w:p w:rsidR="009E5915" w:rsidRDefault="009E5915" w:rsidP="009E5915">
      <w:pPr>
        <w:pStyle w:val="a7"/>
        <w:spacing w:line="360" w:lineRule="auto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663B">
        <w:rPr>
          <w:rFonts w:ascii="Times New Roman" w:hAnsi="Times New Roman" w:cs="Times New Roman"/>
          <w:i/>
          <w:sz w:val="28"/>
          <w:szCs w:val="28"/>
        </w:rPr>
        <w:t xml:space="preserve">2. </w:t>
      </w:r>
      <w:r>
        <w:rPr>
          <w:rFonts w:ascii="Times New Roman" w:hAnsi="Times New Roman" w:cs="Times New Roman"/>
          <w:i/>
          <w:sz w:val="28"/>
          <w:szCs w:val="28"/>
        </w:rPr>
        <w:t>Оснащение развивающей предметно-пространственной среды:</w:t>
      </w:r>
    </w:p>
    <w:p w:rsidR="009E5915" w:rsidRPr="00E3663B" w:rsidRDefault="009E5915" w:rsidP="009E5915">
      <w:pPr>
        <w:pStyle w:val="a7"/>
        <w:widowControl w:val="0"/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разработан проект создания центров активности на территории детского сада;</w:t>
      </w:r>
    </w:p>
    <w:p w:rsidR="00170629" w:rsidRDefault="009E5915" w:rsidP="009E5915">
      <w:pPr>
        <w:pStyle w:val="a7"/>
        <w:widowControl w:val="0"/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приобретено необходимое оборудование для оснащения Центров активности, </w:t>
      </w:r>
    </w:p>
    <w:p w:rsidR="009E5915" w:rsidRDefault="009E5915" w:rsidP="009E5915">
      <w:pPr>
        <w:pStyle w:val="a7"/>
        <w:widowControl w:val="0"/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полностью оборудованы 3 центра «Полоса препятствий №1», «Костровое место» 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Скалодром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9E5915" w:rsidRDefault="009E5915" w:rsidP="009E5915">
      <w:pPr>
        <w:spacing w:line="360" w:lineRule="auto"/>
        <w:ind w:right="-2" w:firstLine="426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3. Деятельность участников образовательных отношений:</w:t>
      </w:r>
    </w:p>
    <w:p w:rsidR="009E5915" w:rsidRDefault="009E5915" w:rsidP="009E5915">
      <w:pPr>
        <w:pStyle w:val="a7"/>
        <w:widowControl w:val="0"/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351E4">
        <w:rPr>
          <w:rFonts w:ascii="Times New Roman" w:hAnsi="Times New Roman" w:cs="Times New Roman"/>
          <w:sz w:val="28"/>
          <w:szCs w:val="28"/>
        </w:rPr>
        <w:t xml:space="preserve">воспитанники </w:t>
      </w:r>
      <w:r>
        <w:rPr>
          <w:rFonts w:ascii="Times New Roman" w:hAnsi="Times New Roman" w:cs="Times New Roman"/>
          <w:sz w:val="28"/>
          <w:szCs w:val="28"/>
        </w:rPr>
        <w:t xml:space="preserve">интересуются туризмом как видом физической активности, </w:t>
      </w:r>
      <w:r w:rsidRPr="001351E4">
        <w:rPr>
          <w:rFonts w:ascii="Times New Roman" w:hAnsi="Times New Roman" w:cs="Times New Roman"/>
          <w:sz w:val="28"/>
          <w:szCs w:val="28"/>
        </w:rPr>
        <w:t>с удовольствием участвуют</w:t>
      </w:r>
      <w:r>
        <w:rPr>
          <w:rFonts w:ascii="Times New Roman" w:hAnsi="Times New Roman" w:cs="Times New Roman"/>
          <w:sz w:val="28"/>
          <w:szCs w:val="28"/>
        </w:rPr>
        <w:t xml:space="preserve"> в образовательных мероприятиях с использованием туристского оборудования и инвентаря, открытых городских мероприятиях (соревнованиях, конкурсах,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квестах</w:t>
      </w:r>
      <w:proofErr w:type="spellEnd"/>
      <w:r>
        <w:rPr>
          <w:rFonts w:ascii="Times New Roman" w:hAnsi="Times New Roman" w:cs="Times New Roman"/>
          <w:sz w:val="28"/>
          <w:szCs w:val="28"/>
        </w:rPr>
        <w:t>, акциях); показывают положительную динамику в развитии основных видов движений;</w:t>
      </w:r>
    </w:p>
    <w:p w:rsidR="009E5915" w:rsidRDefault="00170629" w:rsidP="009E5915">
      <w:pPr>
        <w:pStyle w:val="a7"/>
        <w:widowControl w:val="0"/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фиксируется</w:t>
      </w:r>
      <w:r w:rsidR="009E5915">
        <w:rPr>
          <w:rFonts w:ascii="Times New Roman" w:hAnsi="Times New Roman" w:cs="Times New Roman"/>
          <w:sz w:val="28"/>
          <w:szCs w:val="28"/>
        </w:rPr>
        <w:t xml:space="preserve"> увеличение числа педагогов, аттестованных на первую и высшую категории за 201</w:t>
      </w:r>
      <w:r w:rsidR="001F5387">
        <w:rPr>
          <w:rFonts w:ascii="Times New Roman" w:hAnsi="Times New Roman" w:cs="Times New Roman"/>
          <w:sz w:val="28"/>
          <w:szCs w:val="28"/>
        </w:rPr>
        <w:t>9</w:t>
      </w:r>
      <w:r w:rsidR="009E5915">
        <w:rPr>
          <w:rFonts w:ascii="Times New Roman" w:hAnsi="Times New Roman" w:cs="Times New Roman"/>
          <w:sz w:val="28"/>
          <w:szCs w:val="28"/>
        </w:rPr>
        <w:t xml:space="preserve"> год – на 30%, устойчивость результатов участия </w:t>
      </w:r>
      <w:r w:rsidR="009E5915">
        <w:rPr>
          <w:rFonts w:ascii="Times New Roman" w:hAnsi="Times New Roman" w:cs="Times New Roman"/>
          <w:sz w:val="28"/>
          <w:szCs w:val="28"/>
        </w:rPr>
        <w:lastRenderedPageBreak/>
        <w:t>в профессиональных конкурсах – 75 % участников являются победителями и призерами региональных конкурсов; устойчивость результатов участия воспитанников – 95 % участвующих являются победителями  конкурсов («Первые шаги в науке», «Я – исследователь», конкурсы художественно-эстетического и спортивного циклов);</w:t>
      </w:r>
    </w:p>
    <w:p w:rsidR="009E5915" w:rsidRDefault="009E5915" w:rsidP="009E5915">
      <w:pPr>
        <w:pStyle w:val="a7"/>
        <w:widowControl w:val="0"/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увеличение числа семей заинтересованных туризмом, родители активно участвуют в прогулках выходного дня, участвуют в городских мероприятиях по спортивному ориентированию, слетах-походах,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размещают фото активного отдыха в социальных сетях, удовлетворены деятельностью детского сада. </w:t>
      </w:r>
    </w:p>
    <w:p w:rsidR="009E5915" w:rsidRDefault="009E59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E5915" w:rsidRPr="009E5915" w:rsidRDefault="009E5915" w:rsidP="009E5915">
      <w:pPr>
        <w:pStyle w:val="a7"/>
        <w:widowControl w:val="0"/>
        <w:numPr>
          <w:ilvl w:val="0"/>
          <w:numId w:val="3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91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Апробация и диссеминация результатов деятельности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9E5915">
        <w:rPr>
          <w:rFonts w:ascii="Times New Roman" w:hAnsi="Times New Roman" w:cs="Times New Roman"/>
          <w:b/>
          <w:sz w:val="28"/>
          <w:szCs w:val="28"/>
        </w:rPr>
        <w:t>ИП</w:t>
      </w:r>
    </w:p>
    <w:p w:rsidR="009E5915" w:rsidRDefault="009E5915" w:rsidP="009E5915">
      <w:pPr>
        <w:spacing w:line="300" w:lineRule="auto"/>
        <w:ind w:right="-2" w:firstLine="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D056FB">
        <w:rPr>
          <w:rFonts w:ascii="Times New Roman" w:eastAsia="Times New Roman" w:hAnsi="Times New Roman" w:cs="Times New Roman"/>
          <w:bCs/>
          <w:i/>
          <w:sz w:val="28"/>
          <w:szCs w:val="28"/>
          <w:lang w:eastAsia="en-US"/>
        </w:rPr>
        <w:t xml:space="preserve">Апробация и диссеминация опыта </w:t>
      </w:r>
      <w:r w:rsidRPr="00D056FB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в 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9</w:t>
      </w:r>
      <w:r w:rsidRPr="00D056FB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году осуществлялась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согласно Дорожной карт</w:t>
      </w:r>
      <w:r w:rsidR="001F538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деятельности КИП, участия педагогов в муниципальных и региональных методических мероприятиях, организаци</w:t>
      </w:r>
      <w:r w:rsidR="00170629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открытых зональных мероприятий:</w:t>
      </w:r>
    </w:p>
    <w:p w:rsidR="009E5915" w:rsidRDefault="00170629" w:rsidP="009E5915">
      <w:pPr>
        <w:pStyle w:val="a7"/>
        <w:widowControl w:val="0"/>
        <w:numPr>
          <w:ilvl w:val="0"/>
          <w:numId w:val="10"/>
        </w:numPr>
        <w:spacing w:after="0" w:line="300" w:lineRule="auto"/>
        <w:ind w:left="426"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о</w:t>
      </w:r>
      <w:r w:rsidR="004F7D4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рганизована </w:t>
      </w:r>
      <w:r w:rsidR="009E5915">
        <w:rPr>
          <w:rFonts w:ascii="Times New Roman" w:eastAsia="Times New Roman" w:hAnsi="Times New Roman" w:cs="Times New Roman"/>
          <w:bCs/>
          <w:sz w:val="28"/>
          <w:szCs w:val="28"/>
          <w:lang w:val="en-US" w:eastAsia="en-US"/>
        </w:rPr>
        <w:t>II</w:t>
      </w:r>
      <w:r w:rsidR="004F7D46">
        <w:rPr>
          <w:rFonts w:ascii="Times New Roman" w:eastAsia="Times New Roman" w:hAnsi="Times New Roman" w:cs="Times New Roman"/>
          <w:bCs/>
          <w:sz w:val="28"/>
          <w:szCs w:val="28"/>
          <w:lang w:val="en-US" w:eastAsia="en-US"/>
        </w:rPr>
        <w:t>I</w:t>
      </w:r>
      <w:r w:rsidR="009E5915" w:rsidRPr="00D056FB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9E591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городская </w:t>
      </w:r>
      <w:proofErr w:type="spellStart"/>
      <w:r w:rsidR="009E591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кв</w:t>
      </w:r>
      <w:r w:rsidR="004F7D4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ест</w:t>
      </w:r>
      <w:proofErr w:type="spellEnd"/>
      <w:r w:rsidR="004F7D4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-игра «В поисках синей птицы».  Участниками  стали 24 команды из 22 ДОО города</w:t>
      </w:r>
      <w:r w:rsidR="009E591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;</w:t>
      </w:r>
    </w:p>
    <w:p w:rsidR="004F7D46" w:rsidRDefault="00170629" w:rsidP="009E5915">
      <w:pPr>
        <w:pStyle w:val="a7"/>
        <w:widowControl w:val="0"/>
        <w:numPr>
          <w:ilvl w:val="0"/>
          <w:numId w:val="10"/>
        </w:numPr>
        <w:spacing w:after="0" w:line="300" w:lineRule="auto"/>
        <w:ind w:left="426"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организован городской конкурс «Сокровища Черного моря»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при участии</w:t>
      </w:r>
      <w:r w:rsidR="004F7D4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социальных и сетевых партнеров: </w:t>
      </w:r>
      <w:r w:rsidR="004F7D4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Центр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а</w:t>
      </w:r>
      <w:r w:rsidR="004F7D4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детского и юношеского туризма экскурсий города Сочи, ДОО №№ 41, 9.</w:t>
      </w:r>
    </w:p>
    <w:p w:rsidR="009E5915" w:rsidRDefault="00170629" w:rsidP="009E5915">
      <w:pPr>
        <w:pStyle w:val="a7"/>
        <w:widowControl w:val="0"/>
        <w:numPr>
          <w:ilvl w:val="0"/>
          <w:numId w:val="10"/>
        </w:numPr>
        <w:spacing w:after="0" w:line="300" w:lineRule="auto"/>
        <w:ind w:left="426"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организован и</w:t>
      </w:r>
      <w:r w:rsidR="009E591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нформационно-методический семинар «Разработка содержания и создание условий для реализации программы «Юный турист» в системе физического развития дошкольников</w:t>
      </w:r>
      <w:r w:rsidR="004F7D4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для педагогов города</w:t>
      </w:r>
      <w:r w:rsidR="009E591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;</w:t>
      </w:r>
    </w:p>
    <w:p w:rsidR="009E5915" w:rsidRDefault="00170629" w:rsidP="009E5915">
      <w:pPr>
        <w:pStyle w:val="a7"/>
        <w:widowControl w:val="0"/>
        <w:numPr>
          <w:ilvl w:val="0"/>
          <w:numId w:val="10"/>
        </w:numPr>
        <w:spacing w:after="0" w:line="300" w:lineRule="auto"/>
        <w:ind w:left="426"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о</w:t>
      </w:r>
      <w:r w:rsidR="001F538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рганизован </w:t>
      </w:r>
      <w:r w:rsidR="009E5915">
        <w:rPr>
          <w:rFonts w:ascii="Times New Roman" w:eastAsia="Times New Roman" w:hAnsi="Times New Roman" w:cs="Times New Roman"/>
          <w:bCs/>
          <w:sz w:val="28"/>
          <w:szCs w:val="28"/>
          <w:lang w:val="en-US" w:eastAsia="en-US"/>
        </w:rPr>
        <w:t>I</w:t>
      </w:r>
      <w:r w:rsidR="009E5915" w:rsidRPr="009A1C29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9E591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городской фестиваль-конкурс «Дошколята – защитники первоцветов»</w:t>
      </w:r>
      <w:r w:rsidR="001F538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(участвов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али 30 ДОО города)</w:t>
      </w:r>
      <w:r w:rsidR="009E591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;</w:t>
      </w:r>
    </w:p>
    <w:p w:rsidR="009E5915" w:rsidRPr="001F5387" w:rsidRDefault="009E5915" w:rsidP="009E5915">
      <w:pPr>
        <w:pStyle w:val="a7"/>
        <w:widowControl w:val="0"/>
        <w:numPr>
          <w:ilvl w:val="0"/>
          <w:numId w:val="10"/>
        </w:numPr>
        <w:spacing w:after="0" w:line="300" w:lineRule="auto"/>
        <w:ind w:left="426"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1F538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170629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педагоги представили опыт работы в рамках</w:t>
      </w:r>
      <w:r w:rsidRPr="001F538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конференции «Качество дошкольного образования» (6 докладов)</w:t>
      </w:r>
      <w:r w:rsidR="00170629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;</w:t>
      </w:r>
    </w:p>
    <w:p w:rsidR="009E5915" w:rsidRDefault="00170629" w:rsidP="009E5915">
      <w:pPr>
        <w:pStyle w:val="a7"/>
        <w:widowControl w:val="0"/>
        <w:numPr>
          <w:ilvl w:val="0"/>
          <w:numId w:val="10"/>
        </w:numPr>
        <w:spacing w:after="0" w:line="300" w:lineRule="auto"/>
        <w:ind w:left="426"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п</w:t>
      </w:r>
      <w:r w:rsidR="009E5915" w:rsidRPr="00373C9D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резентация опыта работы</w:t>
      </w:r>
      <w:r w:rsidR="004F7D4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МДОУ №67 </w:t>
      </w:r>
      <w:r w:rsidR="009E5915" w:rsidRPr="00373C9D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на краевом семинаре </w:t>
      </w:r>
      <w:r w:rsidR="009E591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«Взаимообогащение и обмен опытом педагогов межрегионального общественного движения «Исследователь» ГБОУ ИРО и  МБУДО </w:t>
      </w:r>
      <w:proofErr w:type="spellStart"/>
      <w:r w:rsidR="009E591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ЦТРиГО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;</w:t>
      </w:r>
    </w:p>
    <w:p w:rsidR="009E5915" w:rsidRDefault="00170629" w:rsidP="009E5915">
      <w:pPr>
        <w:pStyle w:val="a7"/>
        <w:widowControl w:val="0"/>
        <w:numPr>
          <w:ilvl w:val="0"/>
          <w:numId w:val="10"/>
        </w:numPr>
        <w:spacing w:after="0" w:line="300" w:lineRule="auto"/>
        <w:ind w:left="426"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п</w:t>
      </w:r>
      <w:r w:rsidR="004F7D4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резентация открытой образовательной деятельности по физическому развитию с использованием туристского оборудования для слушателей КПК на базе ИРО КК </w:t>
      </w:r>
      <w:r w:rsidR="009E5915" w:rsidRPr="00373C9D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(апрель 201</w:t>
      </w:r>
      <w:r w:rsidR="004F7D4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9</w:t>
      </w:r>
      <w:r w:rsidR="009E5915" w:rsidRPr="00373C9D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г.)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;</w:t>
      </w:r>
      <w:bookmarkStart w:id="0" w:name="_GoBack"/>
      <w:bookmarkEnd w:id="0"/>
    </w:p>
    <w:p w:rsidR="001F5387" w:rsidRPr="00373C9D" w:rsidRDefault="001F5387" w:rsidP="009E5915">
      <w:pPr>
        <w:pStyle w:val="a7"/>
        <w:widowControl w:val="0"/>
        <w:numPr>
          <w:ilvl w:val="0"/>
          <w:numId w:val="10"/>
        </w:numPr>
        <w:spacing w:after="0" w:line="300" w:lineRule="auto"/>
        <w:ind w:left="426"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зональный семинар по теме «Опыт Стандартного образования»</w:t>
      </w:r>
      <w:r w:rsidR="00170629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(июнь 2019г.)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Участниками семинара стали 7 ДОО Краснодарского края и </w:t>
      </w:r>
      <w:r w:rsidR="00E0055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30 ДОО города Сочи.</w:t>
      </w:r>
    </w:p>
    <w:p w:rsidR="009E5915" w:rsidRDefault="009E5915" w:rsidP="009E5915">
      <w:pPr>
        <w:pStyle w:val="a7"/>
        <w:widowControl w:val="0"/>
        <w:numPr>
          <w:ilvl w:val="0"/>
          <w:numId w:val="10"/>
        </w:numPr>
        <w:spacing w:after="0" w:line="300" w:lineRule="auto"/>
        <w:ind w:left="426"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Трансляция опыта работ</w:t>
      </w:r>
      <w:r w:rsidR="00E0055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ы в СМИ: репортаж о деятельности ДОО  на канале Макс Портал в разделе «Новости Сочи».</w:t>
      </w:r>
    </w:p>
    <w:p w:rsidR="009E5915" w:rsidRPr="001F5387" w:rsidRDefault="00E00556" w:rsidP="009E5915">
      <w:pPr>
        <w:pStyle w:val="a7"/>
        <w:widowControl w:val="0"/>
        <w:numPr>
          <w:ilvl w:val="0"/>
          <w:numId w:val="10"/>
        </w:numPr>
        <w:spacing w:after="0" w:line="300" w:lineRule="auto"/>
        <w:ind w:left="426"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За отчетный период опубликованы </w:t>
      </w:r>
      <w:r w:rsidR="009E591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12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статей</w:t>
      </w:r>
      <w:r w:rsidR="009E591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педагогов в журналах «Проблемы науки», ««Педагогический альманах», </w:t>
      </w:r>
      <w:r w:rsidR="009E5915">
        <w:rPr>
          <w:rFonts w:ascii="Arial" w:hAnsi="Arial" w:cs="Arial"/>
          <w:vanish/>
          <w:sz w:val="23"/>
          <w:szCs w:val="23"/>
        </w:rPr>
        <w:t>«European research»</w:t>
      </w:r>
      <w:r w:rsidR="009E591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1F538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сборнике научно-методических статей с международным участием «Дошкольное образование: педагогических поиск - 2019»</w:t>
      </w:r>
      <w:r w:rsidR="009E591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.</w:t>
      </w:r>
      <w:r w:rsidR="009E5915" w:rsidRPr="00373C9D">
        <w:rPr>
          <w:rFonts w:ascii="Arial" w:hAnsi="Arial" w:cs="Arial"/>
          <w:vanish/>
          <w:sz w:val="23"/>
          <w:szCs w:val="23"/>
        </w:rPr>
        <w:t xml:space="preserve"> </w:t>
      </w:r>
      <w:r w:rsidR="009E5915">
        <w:rPr>
          <w:rFonts w:ascii="Arial" w:hAnsi="Arial" w:cs="Arial"/>
          <w:vanish/>
          <w:sz w:val="23"/>
          <w:szCs w:val="23"/>
        </w:rPr>
        <w:t>«European research»</w:t>
      </w:r>
    </w:p>
    <w:p w:rsidR="001F5387" w:rsidRPr="00D056FB" w:rsidRDefault="001F5387" w:rsidP="001F5387">
      <w:pPr>
        <w:pStyle w:val="a7"/>
        <w:widowControl w:val="0"/>
        <w:spacing w:after="0" w:line="300" w:lineRule="auto"/>
        <w:ind w:left="426"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</w:p>
    <w:p w:rsidR="009E5915" w:rsidRPr="009E5915" w:rsidRDefault="009E5915" w:rsidP="009E5915">
      <w:pPr>
        <w:pStyle w:val="a7"/>
        <w:tabs>
          <w:tab w:val="left" w:pos="851"/>
        </w:tabs>
        <w:spacing w:after="0" w:line="360" w:lineRule="auto"/>
        <w:ind w:left="927"/>
        <w:rPr>
          <w:rFonts w:ascii="Times New Roman" w:hAnsi="Times New Roman" w:cs="Times New Roman"/>
          <w:sz w:val="28"/>
          <w:szCs w:val="28"/>
        </w:rPr>
      </w:pPr>
    </w:p>
    <w:sectPr w:rsidR="009E5915" w:rsidRPr="009E5915" w:rsidSect="000B5E30">
      <w:footerReference w:type="default" r:id="rId16"/>
      <w:pgSz w:w="11906" w:h="16838"/>
      <w:pgMar w:top="851" w:right="849" w:bottom="851" w:left="1418" w:header="709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C2A" w:rsidRDefault="00C77C2A" w:rsidP="00C00F19">
      <w:pPr>
        <w:spacing w:after="0" w:line="240" w:lineRule="auto"/>
      </w:pPr>
      <w:r>
        <w:separator/>
      </w:r>
    </w:p>
  </w:endnote>
  <w:endnote w:type="continuationSeparator" w:id="0">
    <w:p w:rsidR="00C77C2A" w:rsidRDefault="00C77C2A" w:rsidP="00C00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5637710"/>
      <w:docPartObj>
        <w:docPartGallery w:val="Page Numbers (Bottom of Page)"/>
        <w:docPartUnique/>
      </w:docPartObj>
    </w:sdtPr>
    <w:sdtEndPr/>
    <w:sdtContent>
      <w:p w:rsidR="00C00F19" w:rsidRDefault="00C00F1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2050">
          <w:rPr>
            <w:noProof/>
          </w:rPr>
          <w:t>7</w:t>
        </w:r>
        <w:r>
          <w:fldChar w:fldCharType="end"/>
        </w:r>
      </w:p>
    </w:sdtContent>
  </w:sdt>
  <w:p w:rsidR="00C00F19" w:rsidRDefault="00C00F1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C2A" w:rsidRDefault="00C77C2A" w:rsidP="00C00F19">
      <w:pPr>
        <w:spacing w:after="0" w:line="240" w:lineRule="auto"/>
      </w:pPr>
      <w:r>
        <w:separator/>
      </w:r>
    </w:p>
  </w:footnote>
  <w:footnote w:type="continuationSeparator" w:id="0">
    <w:p w:rsidR="00C77C2A" w:rsidRDefault="00C77C2A" w:rsidP="00C00F19">
      <w:pPr>
        <w:spacing w:after="0" w:line="240" w:lineRule="auto"/>
      </w:pPr>
      <w:r>
        <w:continuationSeparator/>
      </w:r>
    </w:p>
  </w:footnote>
  <w:footnote w:id="1">
    <w:p w:rsidR="00C82E41" w:rsidRPr="00482CF9" w:rsidRDefault="00C82E41" w:rsidP="00C82E41">
      <w:pPr>
        <w:pStyle w:val="1"/>
        <w:jc w:val="both"/>
        <w:rPr>
          <w:sz w:val="18"/>
          <w:lang w:val="en-US"/>
        </w:rPr>
      </w:pPr>
      <w:r>
        <w:rPr>
          <w:rStyle w:val="ac"/>
        </w:rPr>
        <w:footnoteRef/>
      </w:r>
      <w:r>
        <w:t xml:space="preserve"> </w:t>
      </w:r>
      <w:r>
        <w:rPr>
          <w:rFonts w:ascii="Times New Roman" w:hAnsi="Times New Roman" w:cs="Times New Roman"/>
          <w:sz w:val="24"/>
        </w:rPr>
        <w:t>Шкалы для комплексной оценки качества образования в ДОО. Система</w:t>
      </w:r>
      <w:r w:rsidRPr="00482CF9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>оценки</w:t>
      </w:r>
      <w:r w:rsidRPr="00482CF9">
        <w:rPr>
          <w:rFonts w:ascii="Times New Roman" w:hAnsi="Times New Roman" w:cs="Times New Roman"/>
          <w:sz w:val="24"/>
          <w:lang w:val="en-US"/>
        </w:rPr>
        <w:t xml:space="preserve"> </w:t>
      </w:r>
      <w:r w:rsidRPr="006F0A11">
        <w:rPr>
          <w:rFonts w:ascii="Times New Roman" w:hAnsi="Times New Roman" w:cs="Times New Roman"/>
          <w:sz w:val="24"/>
          <w:szCs w:val="28"/>
          <w:lang w:val="en-US"/>
        </w:rPr>
        <w:t>ECERS</w:t>
      </w:r>
      <w:r w:rsidRPr="00482CF9">
        <w:rPr>
          <w:rFonts w:ascii="Times New Roman" w:hAnsi="Times New Roman" w:cs="Times New Roman"/>
          <w:sz w:val="24"/>
          <w:szCs w:val="28"/>
          <w:lang w:val="en-US"/>
        </w:rPr>
        <w:t>-</w:t>
      </w:r>
      <w:r w:rsidRPr="006F0A11">
        <w:rPr>
          <w:rFonts w:ascii="Times New Roman" w:hAnsi="Times New Roman" w:cs="Times New Roman"/>
          <w:sz w:val="24"/>
          <w:szCs w:val="28"/>
          <w:lang w:val="en-US"/>
        </w:rPr>
        <w:t>RECERS</w:t>
      </w:r>
      <w:r w:rsidRPr="00482CF9">
        <w:rPr>
          <w:rFonts w:ascii="Times New Roman" w:hAnsi="Times New Roman" w:cs="Times New Roman"/>
          <w:sz w:val="24"/>
          <w:szCs w:val="28"/>
          <w:lang w:val="en-US"/>
        </w:rPr>
        <w:t xml:space="preserve"> (</w:t>
      </w:r>
      <w:r w:rsidRPr="006F0A11">
        <w:rPr>
          <w:rFonts w:ascii="Times New Roman" w:hAnsi="Times New Roman" w:cs="Times New Roman"/>
          <w:sz w:val="24"/>
          <w:szCs w:val="28"/>
          <w:lang w:val="en-US"/>
        </w:rPr>
        <w:t>Early</w:t>
      </w:r>
      <w:r w:rsidRPr="00482CF9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Pr="006F0A11">
        <w:rPr>
          <w:rFonts w:ascii="Times New Roman" w:hAnsi="Times New Roman" w:cs="Times New Roman"/>
          <w:sz w:val="24"/>
          <w:szCs w:val="28"/>
          <w:lang w:val="en-US"/>
        </w:rPr>
        <w:t>Childhood</w:t>
      </w:r>
      <w:r w:rsidRPr="00482CF9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Pr="006F0A11">
        <w:rPr>
          <w:rFonts w:ascii="Times New Roman" w:hAnsi="Times New Roman" w:cs="Times New Roman"/>
          <w:sz w:val="24"/>
          <w:szCs w:val="28"/>
          <w:lang w:val="en-US"/>
        </w:rPr>
        <w:t>Environment</w:t>
      </w:r>
      <w:r w:rsidRPr="00482CF9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Pr="006F0A11">
        <w:rPr>
          <w:rFonts w:ascii="Times New Roman" w:hAnsi="Times New Roman" w:cs="Times New Roman"/>
          <w:sz w:val="24"/>
          <w:szCs w:val="28"/>
          <w:lang w:val="en-US"/>
        </w:rPr>
        <w:t>Rating</w:t>
      </w:r>
      <w:r w:rsidRPr="00482CF9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Pr="006F0A11">
        <w:rPr>
          <w:rFonts w:ascii="Times New Roman" w:hAnsi="Times New Roman" w:cs="Times New Roman"/>
          <w:sz w:val="24"/>
          <w:szCs w:val="28"/>
          <w:lang w:val="en-US"/>
        </w:rPr>
        <w:t>Scale</w:t>
      </w:r>
      <w:r w:rsidRPr="00482CF9">
        <w:rPr>
          <w:rFonts w:ascii="Times New Roman" w:hAnsi="Times New Roman" w:cs="Times New Roman"/>
          <w:sz w:val="24"/>
          <w:szCs w:val="28"/>
          <w:lang w:val="en-US"/>
        </w:rPr>
        <w:t xml:space="preserve">). </w:t>
      </w:r>
      <w:r w:rsidRPr="006F0A11">
        <w:rPr>
          <w:rFonts w:ascii="Times New Roman" w:hAnsi="Times New Roman" w:cs="Times New Roman"/>
          <w:sz w:val="24"/>
          <w:szCs w:val="28"/>
        </w:rPr>
        <w:t>Т</w:t>
      </w:r>
      <w:r w:rsidRPr="00482CF9">
        <w:rPr>
          <w:rFonts w:ascii="Times New Roman" w:hAnsi="Times New Roman" w:cs="Times New Roman"/>
          <w:sz w:val="24"/>
          <w:szCs w:val="28"/>
          <w:lang w:val="en-US"/>
        </w:rPr>
        <w:t xml:space="preserve">. </w:t>
      </w:r>
      <w:r w:rsidRPr="006F0A11">
        <w:rPr>
          <w:rFonts w:ascii="Times New Roman" w:hAnsi="Times New Roman" w:cs="Times New Roman"/>
          <w:sz w:val="24"/>
          <w:szCs w:val="28"/>
        </w:rPr>
        <w:t>Хармс</w:t>
      </w:r>
      <w:r w:rsidRPr="00482CF9">
        <w:rPr>
          <w:rFonts w:ascii="Times New Roman" w:hAnsi="Times New Roman" w:cs="Times New Roman"/>
          <w:sz w:val="24"/>
          <w:szCs w:val="28"/>
          <w:lang w:val="en-US"/>
        </w:rPr>
        <w:t xml:space="preserve">, </w:t>
      </w:r>
      <w:r w:rsidRPr="006F0A11">
        <w:rPr>
          <w:rFonts w:ascii="Times New Roman" w:hAnsi="Times New Roman" w:cs="Times New Roman"/>
          <w:sz w:val="24"/>
          <w:szCs w:val="28"/>
        </w:rPr>
        <w:t>Р</w:t>
      </w:r>
      <w:r w:rsidRPr="00482CF9">
        <w:rPr>
          <w:rFonts w:ascii="Times New Roman" w:hAnsi="Times New Roman" w:cs="Times New Roman"/>
          <w:sz w:val="24"/>
          <w:szCs w:val="28"/>
          <w:lang w:val="en-US"/>
        </w:rPr>
        <w:t xml:space="preserve">. </w:t>
      </w:r>
      <w:r w:rsidRPr="006F0A11">
        <w:rPr>
          <w:rFonts w:ascii="Times New Roman" w:hAnsi="Times New Roman" w:cs="Times New Roman"/>
          <w:sz w:val="24"/>
          <w:szCs w:val="28"/>
        </w:rPr>
        <w:t>Клиффорд</w:t>
      </w:r>
      <w:r w:rsidRPr="00482CF9">
        <w:rPr>
          <w:rFonts w:ascii="Times New Roman" w:hAnsi="Times New Roman" w:cs="Times New Roman"/>
          <w:sz w:val="24"/>
          <w:szCs w:val="28"/>
          <w:lang w:val="en-US"/>
        </w:rPr>
        <w:t xml:space="preserve">, </w:t>
      </w:r>
      <w:r w:rsidRPr="006F0A11">
        <w:rPr>
          <w:rFonts w:ascii="Times New Roman" w:hAnsi="Times New Roman" w:cs="Times New Roman"/>
          <w:sz w:val="24"/>
          <w:szCs w:val="28"/>
        </w:rPr>
        <w:t>Д</w:t>
      </w:r>
      <w:r w:rsidRPr="00482CF9">
        <w:rPr>
          <w:rFonts w:ascii="Times New Roman" w:hAnsi="Times New Roman" w:cs="Times New Roman"/>
          <w:sz w:val="24"/>
          <w:szCs w:val="28"/>
          <w:lang w:val="en-US"/>
        </w:rPr>
        <w:t xml:space="preserve">. </w:t>
      </w:r>
      <w:proofErr w:type="spellStart"/>
      <w:r w:rsidRPr="006F0A11">
        <w:rPr>
          <w:rFonts w:ascii="Times New Roman" w:hAnsi="Times New Roman" w:cs="Times New Roman"/>
          <w:sz w:val="24"/>
          <w:szCs w:val="28"/>
        </w:rPr>
        <w:t>Крайер</w:t>
      </w:r>
      <w:proofErr w:type="spellEnd"/>
      <w:r w:rsidRPr="00482CF9">
        <w:rPr>
          <w:rFonts w:ascii="Times New Roman" w:hAnsi="Times New Roman" w:cs="Times New Roman"/>
          <w:sz w:val="24"/>
          <w:szCs w:val="28"/>
          <w:lang w:val="en-US"/>
        </w:rPr>
        <w:t xml:space="preserve">, </w:t>
      </w:r>
      <w:r w:rsidRPr="006F0A11">
        <w:rPr>
          <w:rFonts w:ascii="Times New Roman" w:hAnsi="Times New Roman" w:cs="Times New Roman"/>
          <w:sz w:val="24"/>
          <w:szCs w:val="28"/>
        </w:rPr>
        <w:t>В</w:t>
      </w:r>
      <w:r w:rsidRPr="00482CF9">
        <w:rPr>
          <w:rFonts w:ascii="Times New Roman" w:hAnsi="Times New Roman" w:cs="Times New Roman"/>
          <w:sz w:val="24"/>
          <w:szCs w:val="28"/>
          <w:lang w:val="en-US"/>
        </w:rPr>
        <w:t>.</w:t>
      </w:r>
      <w:r w:rsidRPr="006F0A11">
        <w:rPr>
          <w:rFonts w:ascii="Times New Roman" w:hAnsi="Times New Roman" w:cs="Times New Roman"/>
          <w:sz w:val="24"/>
          <w:szCs w:val="28"/>
        </w:rPr>
        <w:t>К</w:t>
      </w:r>
      <w:r w:rsidRPr="00482CF9">
        <w:rPr>
          <w:rFonts w:ascii="Times New Roman" w:hAnsi="Times New Roman" w:cs="Times New Roman"/>
          <w:sz w:val="24"/>
          <w:szCs w:val="28"/>
          <w:lang w:val="en-US"/>
        </w:rPr>
        <w:t xml:space="preserve">. </w:t>
      </w:r>
      <w:proofErr w:type="spellStart"/>
      <w:r w:rsidRPr="006F0A11">
        <w:rPr>
          <w:rFonts w:ascii="Times New Roman" w:hAnsi="Times New Roman" w:cs="Times New Roman"/>
          <w:sz w:val="24"/>
          <w:szCs w:val="28"/>
        </w:rPr>
        <w:t>Загвоздкин</w:t>
      </w:r>
      <w:proofErr w:type="spellEnd"/>
      <w:r w:rsidRPr="00482CF9">
        <w:rPr>
          <w:rFonts w:ascii="Times New Roman" w:hAnsi="Times New Roman" w:cs="Times New Roman"/>
          <w:sz w:val="24"/>
          <w:szCs w:val="28"/>
          <w:lang w:val="en-US"/>
        </w:rPr>
        <w:t xml:space="preserve">, </w:t>
      </w:r>
      <w:r w:rsidRPr="006F0A11">
        <w:rPr>
          <w:rFonts w:ascii="Times New Roman" w:hAnsi="Times New Roman" w:cs="Times New Roman"/>
          <w:sz w:val="24"/>
          <w:szCs w:val="28"/>
        </w:rPr>
        <w:t>Е</w:t>
      </w:r>
      <w:r w:rsidRPr="00482CF9">
        <w:rPr>
          <w:rFonts w:ascii="Times New Roman" w:hAnsi="Times New Roman" w:cs="Times New Roman"/>
          <w:sz w:val="24"/>
          <w:szCs w:val="28"/>
          <w:lang w:val="en-US"/>
        </w:rPr>
        <w:t>.</w:t>
      </w:r>
      <w:r w:rsidRPr="006F0A11">
        <w:rPr>
          <w:rFonts w:ascii="Times New Roman" w:hAnsi="Times New Roman" w:cs="Times New Roman"/>
          <w:sz w:val="24"/>
          <w:szCs w:val="28"/>
        </w:rPr>
        <w:t>Г</w:t>
      </w:r>
      <w:r w:rsidRPr="00482CF9">
        <w:rPr>
          <w:rFonts w:ascii="Times New Roman" w:hAnsi="Times New Roman" w:cs="Times New Roman"/>
          <w:sz w:val="24"/>
          <w:szCs w:val="28"/>
          <w:lang w:val="en-US"/>
        </w:rPr>
        <w:t xml:space="preserve">. </w:t>
      </w:r>
      <w:r w:rsidRPr="006F0A11">
        <w:rPr>
          <w:rFonts w:ascii="Times New Roman" w:hAnsi="Times New Roman" w:cs="Times New Roman"/>
          <w:sz w:val="24"/>
          <w:szCs w:val="28"/>
        </w:rPr>
        <w:t>Юдина</w:t>
      </w:r>
      <w:r w:rsidRPr="00482CF9">
        <w:rPr>
          <w:rFonts w:ascii="Times New Roman" w:hAnsi="Times New Roman" w:cs="Times New Roman"/>
          <w:sz w:val="24"/>
          <w:szCs w:val="28"/>
          <w:lang w:val="en-US"/>
        </w:rPr>
        <w:t xml:space="preserve">, </w:t>
      </w:r>
      <w:r w:rsidRPr="006F0A11">
        <w:rPr>
          <w:rFonts w:ascii="Times New Roman" w:hAnsi="Times New Roman" w:cs="Times New Roman"/>
          <w:sz w:val="24"/>
          <w:szCs w:val="28"/>
        </w:rPr>
        <w:t>Т</w:t>
      </w:r>
      <w:r w:rsidRPr="00482CF9">
        <w:rPr>
          <w:rFonts w:ascii="Times New Roman" w:hAnsi="Times New Roman" w:cs="Times New Roman"/>
          <w:sz w:val="24"/>
          <w:szCs w:val="28"/>
          <w:lang w:val="en-US"/>
        </w:rPr>
        <w:t>.</w:t>
      </w:r>
      <w:r w:rsidRPr="006F0A11">
        <w:rPr>
          <w:rFonts w:ascii="Times New Roman" w:hAnsi="Times New Roman" w:cs="Times New Roman"/>
          <w:sz w:val="24"/>
          <w:szCs w:val="28"/>
        </w:rPr>
        <w:t>Г</w:t>
      </w:r>
      <w:r w:rsidRPr="00482CF9">
        <w:rPr>
          <w:rFonts w:ascii="Times New Roman" w:hAnsi="Times New Roman" w:cs="Times New Roman"/>
          <w:sz w:val="24"/>
          <w:szCs w:val="28"/>
          <w:lang w:val="en-US"/>
        </w:rPr>
        <w:t xml:space="preserve">. </w:t>
      </w:r>
      <w:proofErr w:type="spellStart"/>
      <w:r w:rsidRPr="006F0A11">
        <w:rPr>
          <w:rFonts w:ascii="Times New Roman" w:hAnsi="Times New Roman" w:cs="Times New Roman"/>
          <w:sz w:val="24"/>
          <w:szCs w:val="28"/>
        </w:rPr>
        <w:t>Шмис</w:t>
      </w:r>
      <w:proofErr w:type="spellEnd"/>
      <w:r w:rsidRPr="00482CF9">
        <w:rPr>
          <w:rFonts w:ascii="Times New Roman" w:hAnsi="Times New Roman" w:cs="Times New Roman"/>
          <w:sz w:val="24"/>
          <w:szCs w:val="28"/>
          <w:lang w:val="en-US"/>
        </w:rPr>
        <w:t xml:space="preserve">, </w:t>
      </w:r>
      <w:r w:rsidRPr="006F0A11">
        <w:rPr>
          <w:rFonts w:ascii="Times New Roman" w:hAnsi="Times New Roman" w:cs="Times New Roman"/>
          <w:sz w:val="24"/>
          <w:szCs w:val="28"/>
        </w:rPr>
        <w:t>И</w:t>
      </w:r>
      <w:r w:rsidRPr="00482CF9">
        <w:rPr>
          <w:rFonts w:ascii="Times New Roman" w:hAnsi="Times New Roman" w:cs="Times New Roman"/>
          <w:sz w:val="24"/>
          <w:szCs w:val="28"/>
          <w:lang w:val="en-US"/>
        </w:rPr>
        <w:t>.</w:t>
      </w:r>
      <w:r w:rsidRPr="006F0A11">
        <w:rPr>
          <w:rFonts w:ascii="Times New Roman" w:hAnsi="Times New Roman" w:cs="Times New Roman"/>
          <w:sz w:val="24"/>
          <w:szCs w:val="28"/>
        </w:rPr>
        <w:t>Б</w:t>
      </w:r>
      <w:r w:rsidRPr="00482CF9">
        <w:rPr>
          <w:rFonts w:ascii="Times New Roman" w:hAnsi="Times New Roman" w:cs="Times New Roman"/>
          <w:sz w:val="24"/>
          <w:szCs w:val="28"/>
          <w:lang w:val="en-US"/>
        </w:rPr>
        <w:t xml:space="preserve">. </w:t>
      </w:r>
      <w:proofErr w:type="spellStart"/>
      <w:r w:rsidRPr="006F0A11">
        <w:rPr>
          <w:rFonts w:ascii="Times New Roman" w:hAnsi="Times New Roman" w:cs="Times New Roman"/>
          <w:sz w:val="24"/>
          <w:szCs w:val="28"/>
        </w:rPr>
        <w:t>Шиян</w:t>
      </w:r>
      <w:proofErr w:type="spellEnd"/>
      <w:r w:rsidRPr="00482CF9">
        <w:rPr>
          <w:rFonts w:ascii="Times New Roman" w:hAnsi="Times New Roman" w:cs="Times New Roman"/>
          <w:sz w:val="24"/>
          <w:szCs w:val="28"/>
          <w:lang w:val="en-US"/>
        </w:rPr>
        <w:t xml:space="preserve">, </w:t>
      </w:r>
      <w:r w:rsidRPr="006F0A11">
        <w:rPr>
          <w:rFonts w:ascii="Times New Roman" w:hAnsi="Times New Roman" w:cs="Times New Roman"/>
          <w:sz w:val="24"/>
          <w:szCs w:val="28"/>
        </w:rPr>
        <w:t>О</w:t>
      </w:r>
      <w:r w:rsidRPr="00482CF9">
        <w:rPr>
          <w:rFonts w:ascii="Times New Roman" w:hAnsi="Times New Roman" w:cs="Times New Roman"/>
          <w:sz w:val="24"/>
          <w:szCs w:val="28"/>
          <w:lang w:val="en-US"/>
        </w:rPr>
        <w:t>.</w:t>
      </w:r>
      <w:r w:rsidRPr="006F0A11">
        <w:rPr>
          <w:rFonts w:ascii="Times New Roman" w:hAnsi="Times New Roman" w:cs="Times New Roman"/>
          <w:sz w:val="24"/>
          <w:szCs w:val="28"/>
        </w:rPr>
        <w:t>А</w:t>
      </w:r>
      <w:r w:rsidRPr="00482CF9">
        <w:rPr>
          <w:rFonts w:ascii="Times New Roman" w:hAnsi="Times New Roman" w:cs="Times New Roman"/>
          <w:sz w:val="24"/>
          <w:szCs w:val="28"/>
          <w:lang w:val="en-US"/>
        </w:rPr>
        <w:t xml:space="preserve">. </w:t>
      </w:r>
      <w:proofErr w:type="spellStart"/>
      <w:r w:rsidRPr="006F0A11">
        <w:rPr>
          <w:rFonts w:ascii="Times New Roman" w:hAnsi="Times New Roman" w:cs="Times New Roman"/>
          <w:sz w:val="24"/>
          <w:szCs w:val="28"/>
        </w:rPr>
        <w:t>Шиян</w:t>
      </w:r>
      <w:proofErr w:type="spellEnd"/>
      <w:r w:rsidRPr="00482CF9">
        <w:rPr>
          <w:rFonts w:ascii="Times New Roman" w:hAnsi="Times New Roman" w:cs="Times New Roman"/>
          <w:sz w:val="24"/>
          <w:szCs w:val="28"/>
          <w:lang w:val="en-US"/>
        </w:rPr>
        <w:t xml:space="preserve">, </w:t>
      </w:r>
      <w:r w:rsidRPr="006F0A11">
        <w:rPr>
          <w:rFonts w:ascii="Times New Roman" w:hAnsi="Times New Roman" w:cs="Times New Roman"/>
          <w:sz w:val="24"/>
          <w:szCs w:val="28"/>
        </w:rPr>
        <w:t>И</w:t>
      </w:r>
      <w:r w:rsidRPr="00482CF9">
        <w:rPr>
          <w:rFonts w:ascii="Times New Roman" w:hAnsi="Times New Roman" w:cs="Times New Roman"/>
          <w:sz w:val="24"/>
          <w:szCs w:val="28"/>
          <w:lang w:val="en-US"/>
        </w:rPr>
        <w:t>.</w:t>
      </w:r>
      <w:r w:rsidRPr="006F0A11">
        <w:rPr>
          <w:rFonts w:ascii="Times New Roman" w:hAnsi="Times New Roman" w:cs="Times New Roman"/>
          <w:sz w:val="24"/>
          <w:szCs w:val="28"/>
        </w:rPr>
        <w:t>Е</w:t>
      </w:r>
      <w:r w:rsidRPr="00482CF9">
        <w:rPr>
          <w:rFonts w:ascii="Times New Roman" w:hAnsi="Times New Roman" w:cs="Times New Roman"/>
          <w:sz w:val="24"/>
          <w:szCs w:val="28"/>
          <w:lang w:val="en-US"/>
        </w:rPr>
        <w:t xml:space="preserve">. </w:t>
      </w:r>
      <w:r w:rsidRPr="006F0A11">
        <w:rPr>
          <w:rFonts w:ascii="Times New Roman" w:hAnsi="Times New Roman" w:cs="Times New Roman"/>
          <w:sz w:val="24"/>
          <w:szCs w:val="28"/>
        </w:rPr>
        <w:t>Федосова</w:t>
      </w:r>
      <w:r w:rsidRPr="00482CF9">
        <w:rPr>
          <w:rFonts w:ascii="Times New Roman" w:hAnsi="Times New Roman" w:cs="Times New Roman"/>
          <w:sz w:val="24"/>
          <w:szCs w:val="28"/>
          <w:lang w:val="en-US"/>
        </w:rPr>
        <w:t>.</w:t>
      </w:r>
    </w:p>
    <w:p w:rsidR="00C82E41" w:rsidRPr="00482CF9" w:rsidRDefault="00C82E41">
      <w:pPr>
        <w:pStyle w:val="aa"/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389C"/>
    <w:multiLevelType w:val="hybridMultilevel"/>
    <w:tmpl w:val="FA40FB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4F3133"/>
    <w:multiLevelType w:val="hybridMultilevel"/>
    <w:tmpl w:val="82100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53797"/>
    <w:multiLevelType w:val="hybridMultilevel"/>
    <w:tmpl w:val="93E2A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4133D6"/>
    <w:multiLevelType w:val="hybridMultilevel"/>
    <w:tmpl w:val="FF260794"/>
    <w:lvl w:ilvl="0" w:tplc="E1C62A38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4129B6"/>
    <w:multiLevelType w:val="hybridMultilevel"/>
    <w:tmpl w:val="EF4CCAE4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5">
    <w:nsid w:val="3A8B3506"/>
    <w:multiLevelType w:val="hybridMultilevel"/>
    <w:tmpl w:val="CDD2B130"/>
    <w:lvl w:ilvl="0" w:tplc="0419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6">
    <w:nsid w:val="4C9B2169"/>
    <w:multiLevelType w:val="hybridMultilevel"/>
    <w:tmpl w:val="1BAAB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607659"/>
    <w:multiLevelType w:val="hybridMultilevel"/>
    <w:tmpl w:val="BFF804E2"/>
    <w:lvl w:ilvl="0" w:tplc="85941F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D3F5054"/>
    <w:multiLevelType w:val="hybridMultilevel"/>
    <w:tmpl w:val="EF1EF77A"/>
    <w:lvl w:ilvl="0" w:tplc="AE2A201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6D7E5F"/>
    <w:multiLevelType w:val="hybridMultilevel"/>
    <w:tmpl w:val="CC0A492C"/>
    <w:lvl w:ilvl="0" w:tplc="8872E59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4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F19"/>
    <w:rsid w:val="000B5E30"/>
    <w:rsid w:val="000E2050"/>
    <w:rsid w:val="00170629"/>
    <w:rsid w:val="001F5387"/>
    <w:rsid w:val="002A1900"/>
    <w:rsid w:val="0042392C"/>
    <w:rsid w:val="00482CF9"/>
    <w:rsid w:val="004F7D46"/>
    <w:rsid w:val="00592F98"/>
    <w:rsid w:val="007A6509"/>
    <w:rsid w:val="007D37F2"/>
    <w:rsid w:val="008A3949"/>
    <w:rsid w:val="008D080F"/>
    <w:rsid w:val="00930EB7"/>
    <w:rsid w:val="00955A01"/>
    <w:rsid w:val="009E5915"/>
    <w:rsid w:val="00BF7942"/>
    <w:rsid w:val="00C00F19"/>
    <w:rsid w:val="00C028C4"/>
    <w:rsid w:val="00C16780"/>
    <w:rsid w:val="00C77C2A"/>
    <w:rsid w:val="00C82E41"/>
    <w:rsid w:val="00E00556"/>
    <w:rsid w:val="00E1330B"/>
    <w:rsid w:val="00E51819"/>
    <w:rsid w:val="00F0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0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0F19"/>
  </w:style>
  <w:style w:type="paragraph" w:styleId="a5">
    <w:name w:val="footer"/>
    <w:basedOn w:val="a"/>
    <w:link w:val="a6"/>
    <w:uiPriority w:val="99"/>
    <w:unhideWhenUsed/>
    <w:rsid w:val="00C00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0F19"/>
  </w:style>
  <w:style w:type="paragraph" w:styleId="a7">
    <w:name w:val="List Paragraph"/>
    <w:basedOn w:val="a"/>
    <w:uiPriority w:val="34"/>
    <w:qFormat/>
    <w:rsid w:val="00C00F19"/>
    <w:pPr>
      <w:ind w:left="720"/>
      <w:contextualSpacing/>
    </w:pPr>
  </w:style>
  <w:style w:type="table" w:styleId="a8">
    <w:name w:val="Table Grid"/>
    <w:basedOn w:val="a1"/>
    <w:uiPriority w:val="59"/>
    <w:rsid w:val="007D3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BF7942"/>
    <w:rPr>
      <w:color w:val="0000FF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C82E41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C82E41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C82E41"/>
    <w:rPr>
      <w:vertAlign w:val="superscript"/>
    </w:rPr>
  </w:style>
  <w:style w:type="paragraph" w:customStyle="1" w:styleId="1">
    <w:name w:val="Текст сноски1"/>
    <w:basedOn w:val="a"/>
    <w:next w:val="aa"/>
    <w:uiPriority w:val="99"/>
    <w:semiHidden/>
    <w:unhideWhenUsed/>
    <w:rsid w:val="00C82E41"/>
    <w:pPr>
      <w:spacing w:after="0" w:line="240" w:lineRule="auto"/>
    </w:pPr>
    <w:rPr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A3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A39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0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0F19"/>
  </w:style>
  <w:style w:type="paragraph" w:styleId="a5">
    <w:name w:val="footer"/>
    <w:basedOn w:val="a"/>
    <w:link w:val="a6"/>
    <w:uiPriority w:val="99"/>
    <w:unhideWhenUsed/>
    <w:rsid w:val="00C00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0F19"/>
  </w:style>
  <w:style w:type="paragraph" w:styleId="a7">
    <w:name w:val="List Paragraph"/>
    <w:basedOn w:val="a"/>
    <w:uiPriority w:val="34"/>
    <w:qFormat/>
    <w:rsid w:val="00C00F19"/>
    <w:pPr>
      <w:ind w:left="720"/>
      <w:contextualSpacing/>
    </w:pPr>
  </w:style>
  <w:style w:type="table" w:styleId="a8">
    <w:name w:val="Table Grid"/>
    <w:basedOn w:val="a1"/>
    <w:uiPriority w:val="59"/>
    <w:rsid w:val="007D3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BF7942"/>
    <w:rPr>
      <w:color w:val="0000FF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C82E41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C82E41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C82E41"/>
    <w:rPr>
      <w:vertAlign w:val="superscript"/>
    </w:rPr>
  </w:style>
  <w:style w:type="paragraph" w:customStyle="1" w:styleId="1">
    <w:name w:val="Текст сноски1"/>
    <w:basedOn w:val="a"/>
    <w:next w:val="aa"/>
    <w:uiPriority w:val="99"/>
    <w:semiHidden/>
    <w:unhideWhenUsed/>
    <w:rsid w:val="00C82E41"/>
    <w:pPr>
      <w:spacing w:after="0" w:line="240" w:lineRule="auto"/>
    </w:pPr>
    <w:rPr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A3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A39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bus.gov.ru/pub/agency/52906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u67.sochi-schools.ru/contact/comment-page-9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u67.sochi-schools.ru/innovatsionnaya-deyatelnost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ou67.sochi-schools.ru/innovatsionnaya-deyatelnost/kip-2018/kak-stat-uchastnikom/" TargetMode="External"/><Relationship Id="rId10" Type="http://schemas.openxmlformats.org/officeDocument/2006/relationships/hyperlink" Target="http://dou67.sochi-schools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ou67@edu.sochi.ru" TargetMode="External"/><Relationship Id="rId14" Type="http://schemas.openxmlformats.org/officeDocument/2006/relationships/hyperlink" Target="https://www.instagram.com/dou67soch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E8C7F-5AAE-4171-B291-803E65F49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7</Pages>
  <Words>1671</Words>
  <Characters>9531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2020-01-15T14:53:00Z</cp:lastPrinted>
  <dcterms:created xsi:type="dcterms:W3CDTF">2020-01-15T08:07:00Z</dcterms:created>
  <dcterms:modified xsi:type="dcterms:W3CDTF">2020-01-16T13:03:00Z</dcterms:modified>
</cp:coreProperties>
</file>