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Default="00AA7674" w:rsidP="00AA76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AA7674" w:rsidRPr="00615C63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A7674" w:rsidRPr="00615C63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«Детск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ий сад комбинированного вида №202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Психолого-педагогическая модель развития эмоциональной сферы  дошкольников 5-7 лет в ДОУ комбинированного вида» </w:t>
      </w: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674" w:rsidRPr="00392B0B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B75" w:rsidRDefault="008A0B75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/>
    <w:p w:rsidR="00AA7674" w:rsidRDefault="00AA7674" w:rsidP="00AA7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74"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AA7674" w:rsidRPr="00DD1A41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Краснодар «Детский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202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МО г. Краснодар «Детский сад №202»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350062, Российская Федерация, Краснодарский край, город 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внутригородской округ,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им. 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 48 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DD1A41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AA7674" w:rsidRPr="00421113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(861)226-29-90,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kubannet</w:t>
            </w:r>
            <w:proofErr w:type="spellEnd"/>
            <w:r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Елена Васильевна</w:t>
            </w:r>
          </w:p>
        </w:tc>
      </w:tr>
      <w:tr w:rsidR="00AA7674" w:rsidRPr="00392B0B" w:rsidTr="008E3541">
        <w:trPr>
          <w:trHeight w:val="499"/>
        </w:trPr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E10C6E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Ясько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доктор психологических наук, профессор ФГБОУ ВО «Кубанский государственный университет»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Елена Васильевна-заведующий;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Евгения Андреевна- заместитель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Наталья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педагог- психолог;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учитель- логопед;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Стамболиева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Махмудовна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-– учитель- логопед;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Вера Михайловна- учитель-дефектолог;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Юрьевна-учитель-дефектолог;</w:t>
            </w:r>
          </w:p>
          <w:p w:rsidR="00C01369" w:rsidRDefault="00C01369" w:rsidP="00C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Татьяна Викторовна– учитель- логопед;</w:t>
            </w:r>
          </w:p>
          <w:p w:rsidR="00AA7674" w:rsidRDefault="00C01369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</w:t>
            </w:r>
            <w:r w:rsidR="00AA7674">
              <w:rPr>
                <w:rFonts w:ascii="Times New Roman" w:hAnsi="Times New Roman" w:cs="Times New Roman"/>
                <w:sz w:val="24"/>
                <w:szCs w:val="24"/>
              </w:rPr>
              <w:t>ровна-музыкальный руководитель;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Александровна-инструктор по физической культуре;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Инга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воспитатель;</w:t>
            </w:r>
          </w:p>
          <w:p w:rsidR="00AA7674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Татьяна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воспитатель;</w:t>
            </w:r>
          </w:p>
          <w:p w:rsidR="00C01369" w:rsidRDefault="00AA7674" w:rsidP="00C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Воронцова Евгения Владиславовна– воспитатель</w:t>
            </w:r>
            <w:r w:rsidR="00C01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674" w:rsidRPr="00FF737D" w:rsidRDefault="00C01369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Евгения Александровна-воспитатель</w:t>
            </w:r>
            <w:r w:rsidR="00AA76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A7674" w:rsidRPr="00392B0B" w:rsidTr="008E3541">
        <w:trPr>
          <w:trHeight w:val="1559"/>
        </w:trPr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6" w:type="dxa"/>
          </w:tcPr>
          <w:p w:rsidR="00AA7674" w:rsidRPr="00FA5797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D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52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r w:rsidRPr="00D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модель развития эмоциональной сферы дошкольников 5-7 лет в ДОУ комбинированного вида»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AA7674" w:rsidRDefault="00AA7674" w:rsidP="008E3541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психолого-педагогическая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по развитию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дошкольников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с нарушениями слуха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интегрированной образовательной среде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  <w:r>
              <w:t xml:space="preserve"> </w:t>
            </w:r>
          </w:p>
          <w:p w:rsidR="00AA7674" w:rsidRPr="006E0DF9" w:rsidRDefault="00AA7674" w:rsidP="008E35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(«создание образовательной среды, которая гарантирует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физического и психического здоровья воспитанников; обеспечивает  эмоциональное благополучие» ФГОС ДОО.</w:t>
            </w:r>
            <w:proofErr w:type="gramEnd"/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ФЗ от 17.10.2013, № 1155. )</w:t>
            </w:r>
          </w:p>
          <w:p w:rsidR="00AA7674" w:rsidRPr="00FE375D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Идея интегрированного обучения (обеспечение равные возможности для полноценного развития каждого ребенка независимо от психофизиологических и других особенностей, в том числе ограниченных возможн</w:t>
            </w:r>
            <w:r w:rsidR="00153BC2">
              <w:rPr>
                <w:rFonts w:ascii="Times New Roman" w:hAnsi="Times New Roman" w:cs="Times New Roman"/>
                <w:sz w:val="24"/>
                <w:szCs w:val="24"/>
              </w:rPr>
              <w:t xml:space="preserve">остей здоровья» ФГОС ДО. ФЗ от 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17.10.2013, № 1155.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AA7674" w:rsidRPr="00F61CB6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сферы дошкольников</w:t>
            </w:r>
            <w:r w:rsidR="00153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5-7 лет (с ограниченными возможностями здоровья с нарушениями слуха и групп общеразвивающей направленности) в интегрированной образовательной среде ДОО, соответствующую ФГОС ДО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AA7674" w:rsidRDefault="00AA7674" w:rsidP="008E35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ля эффективного развивающего воздействия на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сферу дошкольников 5-7 лет:</w:t>
            </w:r>
          </w:p>
          <w:p w:rsidR="00AA7674" w:rsidRPr="00EB6836" w:rsidRDefault="00AA7674" w:rsidP="00AA767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создать психолого-педагогические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>(для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слуха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 общего развития);</w:t>
            </w:r>
          </w:p>
          <w:p w:rsidR="00AA7674" w:rsidRDefault="00AA7674" w:rsidP="00AA767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дошкольниками, педагогами, родителями по всем видами деятельности, обозначенной в Модели;</w:t>
            </w:r>
          </w:p>
          <w:p w:rsidR="00AA7674" w:rsidRPr="00E4357E" w:rsidRDefault="00AA7674" w:rsidP="00153B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</w:pP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и диагностический комплект методик.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AA7674" w:rsidRPr="00561EA6" w:rsidRDefault="00AA7674" w:rsidP="00AA7674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от 29.12.2012, № 273.</w:t>
            </w:r>
          </w:p>
          <w:p w:rsidR="00AA7674" w:rsidRPr="00561EA6" w:rsidRDefault="00AA7674" w:rsidP="00AA7674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дошкольного образования. Министерство образования и науки  РФ от 17.10.2013, № 1155.</w:t>
            </w:r>
          </w:p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AA7674" w:rsidRPr="00F711FE" w:rsidRDefault="00AA7674" w:rsidP="008E3541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>
              <w:t>П</w:t>
            </w:r>
            <w:r w:rsidRPr="00805E1B">
              <w:t>сихолого-педагогическая модель развития эм</w:t>
            </w:r>
            <w:r>
              <w:t xml:space="preserve">оциональной сферы дошкольников </w:t>
            </w:r>
            <w:r w:rsidRPr="00805E1B">
              <w:t>5-7 лет</w:t>
            </w:r>
            <w:r>
              <w:t xml:space="preserve"> </w:t>
            </w:r>
            <w:r w:rsidRPr="002A47AC">
              <w:t xml:space="preserve">(для детей с ограниченными возможностями здоровья с нарушениями слуха и детей групп </w:t>
            </w:r>
            <w:r w:rsidRPr="00B8097A">
              <w:t>общеразвивающей направленности</w:t>
            </w:r>
            <w:r w:rsidRPr="002A47AC">
              <w:t>)</w:t>
            </w:r>
            <w:r w:rsidRPr="00805E1B">
              <w:t xml:space="preserve"> </w:t>
            </w:r>
            <w:r>
              <w:t>в интегрированной образовательной среде ДОО вариабельна и применима в любой ДОО</w:t>
            </w:r>
            <w:r w:rsidRPr="00805E1B">
              <w:t xml:space="preserve"> с учетом его специфики</w:t>
            </w:r>
            <w:r>
              <w:t xml:space="preserve"> в системе образования </w:t>
            </w:r>
            <w:r w:rsidRPr="006157FB">
              <w:t>Краснодарского края</w:t>
            </w:r>
            <w:r>
              <w:t>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386" w:type="dxa"/>
          </w:tcPr>
          <w:p w:rsidR="00AA7674" w:rsidRPr="00392B0B" w:rsidRDefault="00AA7674" w:rsidP="00CD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Новизна педагогического опыта состоит в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емном подходе (реализованном в М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 xml:space="preserve">одели) в развитии эмоциональной сферы дошкольников </w:t>
            </w:r>
            <w:r w:rsidR="00CD1AB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-7 лет 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тегриро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ограниченными возможностями 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с нарушениями слуха и детей групп 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ДОО.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культурно-исторический, личностно-ориентированный подход и включает в себя следующие компоненты: целевой, содержательный, программно-методический, мониторинговый.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профессиональной компетентности педагогов в развитии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сферы дошкольников</w:t>
            </w:r>
            <w:r w:rsidRPr="00805E1B">
              <w:rPr>
                <w:rFonts w:ascii="Times New Roman" w:hAnsi="Times New Roman" w:cs="Times New Roman"/>
                <w:sz w:val="24"/>
                <w:szCs w:val="24"/>
              </w:rPr>
              <w:t xml:space="preserve"> 5-7 лет.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«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модель развития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оциональной сферы дошкольников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ограниченными возможностями здоровья с нарушениями слуха и детей групп 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Pr="00F80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интегрированной среде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использована в воспитательно-образовательном процессе ДОО в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системе образования Краснодарского края.</w:t>
            </w:r>
          </w:p>
        </w:tc>
      </w:tr>
      <w:tr w:rsidR="00AA7674" w:rsidRPr="00392B0B" w:rsidTr="008E3541">
        <w:tc>
          <w:tcPr>
            <w:tcW w:w="709" w:type="dxa"/>
          </w:tcPr>
          <w:p w:rsidR="00AA7674" w:rsidRPr="00392B0B" w:rsidRDefault="00AA7674" w:rsidP="008E35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386" w:type="dxa"/>
          </w:tcPr>
          <w:p w:rsidR="00AA7674" w:rsidRDefault="00AA7674" w:rsidP="008E354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>1. Разработать</w:t>
            </w:r>
            <w:r w:rsidRPr="00F61C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психолого-педагогическую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по развитию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дошкольников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с нарушениями слуха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</w:t>
            </w:r>
            <w:r w:rsidRPr="00B8097A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интегрированной образовательной среде 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  <w:p w:rsidR="00AA7674" w:rsidRPr="00F711FE" w:rsidRDefault="00AA7674" w:rsidP="008E354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sz w:val="24"/>
                <w:szCs w:val="24"/>
              </w:rPr>
              <w:t>2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сеть эффективного социального партнерства.</w:t>
            </w:r>
          </w:p>
          <w:p w:rsidR="00AA7674" w:rsidRPr="00392B0B" w:rsidRDefault="00AA7674" w:rsidP="008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674" w:rsidRPr="00AA7674" w:rsidRDefault="00AA7674" w:rsidP="00AA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A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AA7674" w:rsidRDefault="00AA7674" w:rsidP="00AA7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4351"/>
        <w:gridCol w:w="1319"/>
        <w:gridCol w:w="3396"/>
        <w:gridCol w:w="8"/>
      </w:tblGrid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19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Сроки</w:t>
            </w:r>
          </w:p>
        </w:tc>
        <w:tc>
          <w:tcPr>
            <w:tcW w:w="3396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Ожидаемый результат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Диагностическая деятельность</w:t>
            </w:r>
            <w:r w:rsidRPr="00AA767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Проведение констатирующего эксперимента.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Ноябрь-декабрь 2018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Диагностические показатели.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Теоретическая деятельность</w:t>
            </w:r>
            <w:r w:rsidRPr="00235E5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702EE6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Изучение и анализ материалов</w:t>
            </w:r>
            <w:r w:rsidR="00AA7674" w:rsidRPr="00235E50"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Февраль-</w:t>
            </w: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 xml:space="preserve">июнь </w:t>
            </w: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2018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Семинары.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Практическая деятельность</w:t>
            </w:r>
            <w:r w:rsidRPr="00235E5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Создание психолого-педагогической модели развития эмоциональной сферы дошкольников 5-7 лет (для детей с ограниченными возможностями здоровья с нарушениями слуха, ОНР и детей групп общеразвивающей направленности) в интегрированной среде ДОО»</w:t>
            </w: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Модель.</w:t>
            </w:r>
            <w:bookmarkStart w:id="0" w:name="_GoBack"/>
            <w:bookmarkEnd w:id="0"/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lastRenderedPageBreak/>
              <w:t>Методическая деятельность</w:t>
            </w:r>
            <w:r w:rsidRPr="00AA7674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AA7674" w:rsidRPr="00AA7674" w:rsidTr="008E3541">
        <w:trPr>
          <w:gridAfter w:val="4"/>
          <w:wAfter w:w="9074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 xml:space="preserve"> Участие в конференции педагогов г. Краснодара и Краснодарского края по развитию и организации проектной и исследовательской деятельности дошкольников.</w:t>
            </w: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Сертификат.</w:t>
            </w: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AA7674" w:rsidRPr="00235E50" w:rsidRDefault="00AA7674" w:rsidP="00AA7674">
            <w:pPr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Участие в мастер- классах и конференциях педагогов г. Краснодара и Краснодарского края по развитию дошкольников с ОВЗ.</w:t>
            </w:r>
          </w:p>
          <w:p w:rsidR="00AA7674" w:rsidRPr="00235E50" w:rsidRDefault="00AA7674" w:rsidP="00AA7674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235E50" w:rsidRDefault="00AA7674" w:rsidP="00AA7674">
            <w:pPr>
              <w:jc w:val="center"/>
              <w:rPr>
                <w:sz w:val="24"/>
                <w:szCs w:val="24"/>
              </w:rPr>
            </w:pPr>
            <w:r w:rsidRPr="00235E50">
              <w:rPr>
                <w:sz w:val="24"/>
                <w:szCs w:val="24"/>
              </w:rPr>
              <w:t>Методические материалы.</w:t>
            </w:r>
          </w:p>
        </w:tc>
      </w:tr>
      <w:tr w:rsidR="00AA7674" w:rsidRPr="00AA7674" w:rsidTr="008E3541">
        <w:tc>
          <w:tcPr>
            <w:tcW w:w="9778" w:type="dxa"/>
            <w:gridSpan w:val="5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Трансляционная деятельность</w:t>
            </w:r>
            <w:r w:rsidRPr="00AA7674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7674" w:rsidRPr="00AA7674" w:rsidTr="008E3541">
        <w:trPr>
          <w:gridAfter w:val="4"/>
          <w:wAfter w:w="9074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</w:p>
        </w:tc>
      </w:tr>
      <w:tr w:rsidR="00AA7674" w:rsidRPr="00AA7674" w:rsidTr="008E3541">
        <w:trPr>
          <w:gridAfter w:val="1"/>
          <w:wAfter w:w="8" w:type="dxa"/>
        </w:trPr>
        <w:tc>
          <w:tcPr>
            <w:tcW w:w="704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A7674" w:rsidRPr="00AA7674" w:rsidRDefault="00AA7674" w:rsidP="00AA7674">
            <w:pPr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 xml:space="preserve">Публикация результатов инновационной деятельности в материалах краевой и федеральной научно- практической периодики </w:t>
            </w:r>
          </w:p>
        </w:tc>
        <w:tc>
          <w:tcPr>
            <w:tcW w:w="1319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AA7674" w:rsidRPr="00AA7674" w:rsidRDefault="00AA7674" w:rsidP="00AA7674">
            <w:pPr>
              <w:jc w:val="center"/>
              <w:rPr>
                <w:sz w:val="24"/>
                <w:szCs w:val="24"/>
              </w:rPr>
            </w:pPr>
            <w:r w:rsidRPr="00AA7674">
              <w:rPr>
                <w:sz w:val="24"/>
                <w:szCs w:val="24"/>
              </w:rPr>
              <w:t xml:space="preserve">Материалы публикаций, </w:t>
            </w:r>
            <w:r w:rsidRPr="00235E50">
              <w:rPr>
                <w:sz w:val="24"/>
                <w:szCs w:val="24"/>
              </w:rPr>
              <w:t>сертификаты.</w:t>
            </w:r>
          </w:p>
        </w:tc>
      </w:tr>
    </w:tbl>
    <w:p w:rsidR="00AA7674" w:rsidRPr="00AA7674" w:rsidRDefault="00AA7674" w:rsidP="00AA76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674" w:rsidRPr="00A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E1B"/>
    <w:multiLevelType w:val="hybridMultilevel"/>
    <w:tmpl w:val="86EE032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133AAB"/>
    <w:multiLevelType w:val="hybridMultilevel"/>
    <w:tmpl w:val="C9901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770F"/>
    <w:multiLevelType w:val="hybridMultilevel"/>
    <w:tmpl w:val="97D2D3B8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47"/>
    <w:rsid w:val="00153BC2"/>
    <w:rsid w:val="00235E50"/>
    <w:rsid w:val="002E2447"/>
    <w:rsid w:val="003E60B9"/>
    <w:rsid w:val="00702EE6"/>
    <w:rsid w:val="008A0B75"/>
    <w:rsid w:val="00AA7674"/>
    <w:rsid w:val="00C01369"/>
    <w:rsid w:val="00C450C1"/>
    <w:rsid w:val="00C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74"/>
    <w:pPr>
      <w:ind w:left="720"/>
      <w:contextualSpacing/>
    </w:pPr>
  </w:style>
  <w:style w:type="paragraph" w:customStyle="1" w:styleId="Default">
    <w:name w:val="Default"/>
    <w:rsid w:val="00AA76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A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A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74"/>
    <w:pPr>
      <w:ind w:left="720"/>
      <w:contextualSpacing/>
    </w:pPr>
  </w:style>
  <w:style w:type="paragraph" w:customStyle="1" w:styleId="Default">
    <w:name w:val="Default"/>
    <w:rsid w:val="00AA76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AA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A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Михаил</dc:creator>
  <cp:lastModifiedBy>RePack by Diakov</cp:lastModifiedBy>
  <cp:revision>2</cp:revision>
  <dcterms:created xsi:type="dcterms:W3CDTF">2019-01-04T18:43:00Z</dcterms:created>
  <dcterms:modified xsi:type="dcterms:W3CDTF">2019-01-04T18:43:00Z</dcterms:modified>
</cp:coreProperties>
</file>