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E4" w:rsidRDefault="00050D77" w:rsidP="00531501">
      <w:pPr>
        <w:jc w:val="center"/>
      </w:pPr>
      <w:bookmarkStart w:id="0" w:name="_GoBack"/>
      <w:bookmarkEnd w:id="0"/>
      <w:r>
        <w:t>Уважаемые коллеги!</w:t>
      </w:r>
    </w:p>
    <w:p w:rsidR="005F29E4" w:rsidRDefault="005F29E4" w:rsidP="00531501">
      <w:pPr>
        <w:jc w:val="center"/>
      </w:pPr>
    </w:p>
    <w:p w:rsidR="00C25EAC" w:rsidRPr="00624B40" w:rsidRDefault="00050D77" w:rsidP="00050D77">
      <w:pPr>
        <w:jc w:val="both"/>
      </w:pPr>
      <w:r>
        <w:tab/>
        <w:t>Информируем Вас о поряд</w:t>
      </w:r>
      <w:r w:rsidR="00531501" w:rsidRPr="00624B40">
        <w:t>к</w:t>
      </w:r>
      <w:r>
        <w:t>е</w:t>
      </w:r>
      <w:r w:rsidR="00531501" w:rsidRPr="00624B40">
        <w:t xml:space="preserve"> проведения </w:t>
      </w:r>
      <w:r w:rsidR="00FE3478">
        <w:t>Дня открытых дверей</w:t>
      </w:r>
      <w:r>
        <w:t xml:space="preserve"> </w:t>
      </w:r>
      <w:r w:rsidR="00FE3478">
        <w:t>Центра дистанционного образования</w:t>
      </w:r>
      <w:r w:rsidR="00623AC5">
        <w:t xml:space="preserve"> ККИДППО</w:t>
      </w:r>
      <w:r>
        <w:t xml:space="preserve"> </w:t>
      </w:r>
      <w:r w:rsidR="00FE3478">
        <w:t>«</w:t>
      </w:r>
      <w:r w:rsidR="00534CD5">
        <w:t>Дистанционное образование - равные возможности</w:t>
      </w:r>
      <w:r w:rsidR="00FE3478">
        <w:t>»</w:t>
      </w:r>
      <w:r>
        <w:t>, который состоится 25 марта 2015 года в  11.00 часов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4"/>
      </w:tblGrid>
      <w:tr w:rsidR="00050D77" w:rsidRPr="00624B40" w:rsidTr="00050D77">
        <w:tc>
          <w:tcPr>
            <w:tcW w:w="9565" w:type="dxa"/>
            <w:gridSpan w:val="2"/>
            <w:shd w:val="clear" w:color="auto" w:fill="auto"/>
            <w:vAlign w:val="center"/>
          </w:tcPr>
          <w:p w:rsidR="00050D77" w:rsidRDefault="00050D77" w:rsidP="00050D77">
            <w:pPr>
              <w:jc w:val="center"/>
            </w:pPr>
            <w:r>
              <w:t>Часть 1 (краевой уровень)</w:t>
            </w:r>
          </w:p>
          <w:p w:rsidR="00050D77" w:rsidRPr="00624B40" w:rsidRDefault="00050D77" w:rsidP="00050D77">
            <w:pPr>
              <w:jc w:val="center"/>
            </w:pPr>
            <w:r w:rsidRPr="00624B40">
              <w:t>Форма проведения: вебинар</w:t>
            </w:r>
            <w:r>
              <w:t xml:space="preserve"> (11.00 – 11.40)</w:t>
            </w:r>
          </w:p>
        </w:tc>
      </w:tr>
      <w:tr w:rsidR="00050D77" w:rsidRPr="00624B40" w:rsidTr="00050D77">
        <w:tc>
          <w:tcPr>
            <w:tcW w:w="1951" w:type="dxa"/>
            <w:shd w:val="clear" w:color="auto" w:fill="auto"/>
            <w:vAlign w:val="center"/>
          </w:tcPr>
          <w:p w:rsidR="00050D77" w:rsidRDefault="00050D77" w:rsidP="00050D77">
            <w:pPr>
              <w:jc w:val="center"/>
            </w:pPr>
            <w:r>
              <w:t>10.45- 11.00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050D77" w:rsidRDefault="00050D77" w:rsidP="00050D77">
            <w:pPr>
              <w:jc w:val="both"/>
            </w:pPr>
            <w:r>
              <w:t>Р</w:t>
            </w:r>
            <w:r w:rsidRPr="00624B40">
              <w:t>егистрация участников</w:t>
            </w:r>
          </w:p>
        </w:tc>
      </w:tr>
      <w:tr w:rsidR="00A079AF" w:rsidRPr="00624B40" w:rsidTr="00CE7EA0">
        <w:tc>
          <w:tcPr>
            <w:tcW w:w="1951" w:type="dxa"/>
            <w:shd w:val="clear" w:color="auto" w:fill="auto"/>
            <w:vAlign w:val="center"/>
          </w:tcPr>
          <w:p w:rsidR="00A079AF" w:rsidRPr="00617568" w:rsidRDefault="00FE3478" w:rsidP="00F35D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A079AF"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 w:rsidR="00A079AF" w:rsidRPr="00617568">
              <w:rPr>
                <w:lang w:val="en-US"/>
              </w:rPr>
              <w:t xml:space="preserve"> –1</w:t>
            </w:r>
            <w:r>
              <w:rPr>
                <w:lang w:val="en-US"/>
              </w:rPr>
              <w:t>1</w:t>
            </w:r>
            <w:r w:rsidR="00A079AF">
              <w:rPr>
                <w:lang w:val="en-US"/>
              </w:rPr>
              <w:t>.1</w:t>
            </w:r>
            <w:r>
              <w:rPr>
                <w:lang w:val="en-US"/>
              </w:rPr>
              <w:t>0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A079AF" w:rsidRPr="00624B40" w:rsidRDefault="00A079AF" w:rsidP="00A079AF">
            <w:pPr>
              <w:jc w:val="both"/>
            </w:pPr>
            <w:r w:rsidRPr="00624B40">
              <w:t>Постановка целей и опред</w:t>
            </w:r>
            <w:r w:rsidR="00624B40">
              <w:t>ел</w:t>
            </w:r>
            <w:r w:rsidRPr="00624B40">
              <w:t xml:space="preserve">ение задач </w:t>
            </w:r>
            <w:r w:rsidR="00FE3478">
              <w:t>Дня открытых дверей – Журавлева Е.Ю., руководитель Центра дистанционного образования ККИДППО</w:t>
            </w:r>
          </w:p>
        </w:tc>
      </w:tr>
      <w:tr w:rsidR="00A079AF" w:rsidRPr="00624B40" w:rsidTr="00CE7EA0">
        <w:tc>
          <w:tcPr>
            <w:tcW w:w="1951" w:type="dxa"/>
            <w:shd w:val="clear" w:color="auto" w:fill="auto"/>
            <w:vAlign w:val="center"/>
          </w:tcPr>
          <w:p w:rsidR="00A079AF" w:rsidRPr="00617568" w:rsidRDefault="00A079AF" w:rsidP="00A964D1">
            <w:pPr>
              <w:jc w:val="center"/>
              <w:rPr>
                <w:lang w:val="en-US"/>
              </w:rPr>
            </w:pPr>
            <w:r w:rsidRPr="00617568">
              <w:rPr>
                <w:lang w:val="en-US"/>
              </w:rPr>
              <w:t>1</w:t>
            </w:r>
            <w:r w:rsidR="00FE3478">
              <w:rPr>
                <w:lang w:val="en-US"/>
              </w:rPr>
              <w:t>1.10</w:t>
            </w:r>
            <w:r w:rsidRPr="00617568">
              <w:rPr>
                <w:lang w:val="en-US"/>
              </w:rPr>
              <w:t>-1</w:t>
            </w:r>
            <w:r w:rsidR="00FE3478">
              <w:rPr>
                <w:lang w:val="en-US"/>
              </w:rPr>
              <w:t>1.2</w:t>
            </w:r>
            <w:r w:rsidR="00F365AF">
              <w:rPr>
                <w:lang w:val="en-US"/>
              </w:rPr>
              <w:t>0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A079AF" w:rsidRPr="00624B40" w:rsidRDefault="00FE3478" w:rsidP="00FE3478">
            <w:pPr>
              <w:jc w:val="both"/>
            </w:pPr>
            <w:r>
              <w:t>«Реализация дистанционного образования школьников в Красн</w:t>
            </w:r>
            <w:r>
              <w:t>о</w:t>
            </w:r>
            <w:r>
              <w:t xml:space="preserve">дарском  крае – результаты деятельности» - Звягина Алла Николаевна, </w:t>
            </w:r>
            <w:r w:rsidRPr="00107240">
              <w:t>заместитель руководителя Центра дистанц</w:t>
            </w:r>
            <w:r w:rsidRPr="00107240">
              <w:t>и</w:t>
            </w:r>
            <w:r w:rsidRPr="00107240">
              <w:t>онного образования по учебно-воспитательной работе</w:t>
            </w:r>
            <w:r w:rsidR="00C832E6">
              <w:t xml:space="preserve"> ККИДППО</w:t>
            </w:r>
          </w:p>
        </w:tc>
      </w:tr>
      <w:tr w:rsidR="00A079AF" w:rsidRPr="00624B40" w:rsidTr="00C83979">
        <w:trPr>
          <w:trHeight w:val="1068"/>
        </w:trPr>
        <w:tc>
          <w:tcPr>
            <w:tcW w:w="1951" w:type="dxa"/>
            <w:shd w:val="clear" w:color="auto" w:fill="auto"/>
            <w:vAlign w:val="center"/>
          </w:tcPr>
          <w:p w:rsidR="00A079AF" w:rsidRPr="00617568" w:rsidRDefault="00A079AF" w:rsidP="0064058C">
            <w:pPr>
              <w:jc w:val="center"/>
              <w:rPr>
                <w:lang w:val="en-US"/>
              </w:rPr>
            </w:pPr>
            <w:r w:rsidRPr="00617568">
              <w:rPr>
                <w:lang w:val="en-US"/>
              </w:rPr>
              <w:t>1</w:t>
            </w:r>
            <w:r w:rsidR="00FE3478">
              <w:rPr>
                <w:lang w:val="en-US"/>
              </w:rPr>
              <w:t>1</w:t>
            </w:r>
            <w:r>
              <w:rPr>
                <w:lang w:val="en-US"/>
              </w:rPr>
              <w:t>.</w:t>
            </w:r>
            <w:r w:rsidR="00F365AF">
              <w:rPr>
                <w:lang w:val="en-US"/>
              </w:rPr>
              <w:t>20</w:t>
            </w:r>
            <w:r w:rsidRPr="00617568">
              <w:rPr>
                <w:lang w:val="en-US"/>
              </w:rPr>
              <w:t xml:space="preserve"> -1</w:t>
            </w:r>
            <w:r w:rsidR="00FE3478">
              <w:rPr>
                <w:lang w:val="en-US"/>
              </w:rPr>
              <w:t>1</w:t>
            </w:r>
            <w:r w:rsidRPr="00617568">
              <w:rPr>
                <w:lang w:val="en-US"/>
              </w:rPr>
              <w:t>.</w:t>
            </w:r>
            <w:r w:rsidR="00FE3478">
              <w:rPr>
                <w:lang w:val="en-US"/>
              </w:rPr>
              <w:t>3</w:t>
            </w:r>
            <w:r w:rsidR="00F365AF">
              <w:rPr>
                <w:lang w:val="en-US"/>
              </w:rPr>
              <w:t>0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A964D1" w:rsidRPr="00624B40" w:rsidRDefault="00FE3478" w:rsidP="00624B40">
            <w:pPr>
              <w:jc w:val="both"/>
            </w:pPr>
            <w:r>
              <w:t>Об организации межведомственного взаимодействия по вопр</w:t>
            </w:r>
            <w:r>
              <w:t>о</w:t>
            </w:r>
            <w:r>
              <w:t>сам профориентационной работы с детьми-инвалидами -</w:t>
            </w:r>
            <w:r w:rsidR="00C832E6">
              <w:t xml:space="preserve"> </w:t>
            </w:r>
            <w:r w:rsidR="00C832E6" w:rsidRPr="00C832E6">
              <w:t>Саурин Алексей Михайлович,</w:t>
            </w:r>
            <w:r w:rsidR="00C832E6">
              <w:rPr>
                <w:i/>
              </w:rPr>
              <w:t xml:space="preserve"> </w:t>
            </w:r>
            <w:r w:rsidR="00C832E6" w:rsidRPr="00107240">
              <w:t>педагог-психолог Центра дистанционного о</w:t>
            </w:r>
            <w:r w:rsidR="00C832E6" w:rsidRPr="00107240">
              <w:t>б</w:t>
            </w:r>
            <w:r w:rsidR="00C832E6" w:rsidRPr="00107240">
              <w:t>разования ККИДППО</w:t>
            </w:r>
          </w:p>
        </w:tc>
      </w:tr>
      <w:tr w:rsidR="00C832E6" w:rsidRPr="00624B40" w:rsidTr="00CE7EA0">
        <w:tc>
          <w:tcPr>
            <w:tcW w:w="1951" w:type="dxa"/>
            <w:shd w:val="clear" w:color="auto" w:fill="auto"/>
            <w:vAlign w:val="center"/>
          </w:tcPr>
          <w:p w:rsidR="00C832E6" w:rsidRDefault="000D0614" w:rsidP="00846D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11.30-11.35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C832E6" w:rsidRPr="00C832E6" w:rsidRDefault="006923F2" w:rsidP="00C832E6">
            <w:pPr>
              <w:jc w:val="both"/>
            </w:pPr>
            <w:r>
              <w:t>«Открытый микрофон»</w:t>
            </w:r>
            <w:r w:rsidR="00C832E6" w:rsidRPr="00624B40">
              <w:t>: ответы на поступившие вопросы</w:t>
            </w:r>
            <w:r w:rsidR="00C832E6">
              <w:t xml:space="preserve"> – Звягина А.Н., заместитель руководителя Центра дистанционного образования ККИДППО</w:t>
            </w:r>
          </w:p>
        </w:tc>
      </w:tr>
      <w:tr w:rsidR="00A079AF" w:rsidRPr="00624B40" w:rsidTr="00CE7EA0">
        <w:tc>
          <w:tcPr>
            <w:tcW w:w="1951" w:type="dxa"/>
            <w:shd w:val="clear" w:color="auto" w:fill="auto"/>
            <w:vAlign w:val="center"/>
          </w:tcPr>
          <w:p w:rsidR="00A079AF" w:rsidRPr="00617568" w:rsidRDefault="00A079AF" w:rsidP="0064058C">
            <w:pPr>
              <w:jc w:val="center"/>
              <w:rPr>
                <w:lang w:val="en-US"/>
              </w:rPr>
            </w:pPr>
            <w:r w:rsidRPr="00617568">
              <w:rPr>
                <w:lang w:val="en-US"/>
              </w:rPr>
              <w:t>1</w:t>
            </w:r>
            <w:r w:rsidR="000D0614">
              <w:rPr>
                <w:lang w:val="en-US"/>
              </w:rPr>
              <w:t>1.3</w:t>
            </w:r>
            <w:r w:rsidR="00F365AF">
              <w:rPr>
                <w:lang w:val="en-US"/>
              </w:rPr>
              <w:t>5</w:t>
            </w:r>
            <w:r w:rsidR="00846D77">
              <w:rPr>
                <w:lang w:val="en-US"/>
              </w:rPr>
              <w:t>-</w:t>
            </w:r>
            <w:r w:rsidRPr="00617568">
              <w:rPr>
                <w:lang w:val="en-US"/>
              </w:rPr>
              <w:t>1</w:t>
            </w:r>
            <w:r w:rsidR="00F365AF">
              <w:rPr>
                <w:lang w:val="en-US"/>
              </w:rPr>
              <w:t>1</w:t>
            </w:r>
            <w:r w:rsidRPr="00617568">
              <w:rPr>
                <w:lang w:val="en-US"/>
              </w:rPr>
              <w:t>.</w:t>
            </w:r>
            <w:r w:rsidR="000D0614">
              <w:rPr>
                <w:lang w:val="en-US"/>
              </w:rPr>
              <w:t>4</w:t>
            </w:r>
            <w:r w:rsidR="00F365AF">
              <w:rPr>
                <w:lang w:val="en-US"/>
              </w:rPr>
              <w:t>0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A079AF" w:rsidRPr="00624B40" w:rsidRDefault="00A079AF" w:rsidP="00500171">
            <w:pPr>
              <w:jc w:val="both"/>
            </w:pPr>
            <w:r w:rsidRPr="00624B40">
              <w:t>Подведение итогов</w:t>
            </w:r>
            <w:r w:rsidR="00624B40">
              <w:t xml:space="preserve"> - </w:t>
            </w:r>
            <w:r w:rsidR="00C832E6">
              <w:t>Журавлева Е.Ю., руководитель Центра дистанционного образования ККИДППО</w:t>
            </w:r>
          </w:p>
        </w:tc>
      </w:tr>
      <w:tr w:rsidR="00050D77" w:rsidRPr="00624B40" w:rsidTr="00050D77">
        <w:tc>
          <w:tcPr>
            <w:tcW w:w="9565" w:type="dxa"/>
            <w:gridSpan w:val="2"/>
            <w:shd w:val="clear" w:color="auto" w:fill="auto"/>
            <w:vAlign w:val="center"/>
          </w:tcPr>
          <w:p w:rsidR="00050D77" w:rsidRPr="00624B40" w:rsidRDefault="00050D77" w:rsidP="00050D77">
            <w:pPr>
              <w:jc w:val="center"/>
            </w:pPr>
            <w:r>
              <w:t>Часть 2 (муниципальный уровень)</w:t>
            </w:r>
          </w:p>
        </w:tc>
      </w:tr>
      <w:tr w:rsidR="00500171" w:rsidRPr="00624B40" w:rsidTr="00CE7EA0">
        <w:tc>
          <w:tcPr>
            <w:tcW w:w="1951" w:type="dxa"/>
            <w:shd w:val="clear" w:color="auto" w:fill="auto"/>
            <w:vAlign w:val="center"/>
          </w:tcPr>
          <w:p w:rsidR="00500171" w:rsidRPr="00617568" w:rsidRDefault="00500171" w:rsidP="006405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11.40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500171" w:rsidRPr="00624B40" w:rsidRDefault="00500171" w:rsidP="003E60CC">
            <w:pPr>
              <w:jc w:val="both"/>
            </w:pPr>
            <w:r>
              <w:t>Мероприятия по плану Цен</w:t>
            </w:r>
            <w:r w:rsidR="004342B7">
              <w:t>тра дистанционного образования Б</w:t>
            </w:r>
            <w:r>
              <w:t>азовой школы – директор Базовой школы</w:t>
            </w:r>
          </w:p>
        </w:tc>
      </w:tr>
    </w:tbl>
    <w:p w:rsidR="00F35DAF" w:rsidRPr="00624B40" w:rsidRDefault="00050D77" w:rsidP="005F29E4">
      <w:pPr>
        <w:jc w:val="both"/>
      </w:pPr>
      <w:r>
        <w:tab/>
        <w:t>Просим Вас п</w:t>
      </w:r>
      <w:r w:rsidR="005F29E4">
        <w:t>о итогам мероприятия</w:t>
      </w:r>
      <w:r>
        <w:t xml:space="preserve"> в срок до 27 марта 2015 года</w:t>
      </w:r>
      <w:r w:rsidR="005F29E4">
        <w:t xml:space="preserve"> </w:t>
      </w:r>
      <w:r>
        <w:t>опубликовать</w:t>
      </w:r>
      <w:r w:rsidR="005F29E4">
        <w:t xml:space="preserve"> материалы по результатам</w:t>
      </w:r>
      <w:r>
        <w:t xml:space="preserve"> муниципальной части</w:t>
      </w:r>
      <w:r w:rsidR="005F29E4">
        <w:t xml:space="preserve"> </w:t>
      </w:r>
      <w:r>
        <w:t xml:space="preserve">Единого </w:t>
      </w:r>
      <w:r w:rsidR="005F29E4">
        <w:t xml:space="preserve">Дня открытых дверей на странице </w:t>
      </w:r>
      <w:r w:rsidR="005F29E4">
        <w:rPr>
          <w:rFonts w:eastAsia="Times New Roman"/>
        </w:rPr>
        <w:fldChar w:fldCharType="begin"/>
      </w:r>
      <w:r w:rsidR="005F29E4">
        <w:rPr>
          <w:rFonts w:eastAsia="Times New Roman"/>
        </w:rPr>
        <w:instrText xml:space="preserve"> HYPERLINK "http://wiki.kkidppo.ru" \t "_blank" </w:instrText>
      </w:r>
      <w:r w:rsidR="005F29E4">
        <w:rPr>
          <w:rFonts w:eastAsia="Times New Roman"/>
        </w:rPr>
      </w:r>
      <w:r w:rsidR="005F29E4">
        <w:rPr>
          <w:rFonts w:eastAsia="Times New Roman"/>
        </w:rPr>
        <w:fldChar w:fldCharType="separate"/>
      </w:r>
      <w:r w:rsidR="005F29E4">
        <w:rPr>
          <w:rStyle w:val="a7"/>
          <w:rFonts w:eastAsia="Times New Roman"/>
        </w:rPr>
        <w:t>МедиаВики Краснодарского края</w:t>
      </w:r>
      <w:r w:rsidR="005F29E4">
        <w:rPr>
          <w:rFonts w:eastAsia="Times New Roman"/>
        </w:rPr>
        <w:fldChar w:fldCharType="end"/>
      </w:r>
      <w:r w:rsidR="005F29E4">
        <w:rPr>
          <w:rFonts w:eastAsia="Times New Roman"/>
        </w:rPr>
        <w:t xml:space="preserve"> в зоне «Предметные сообщества» (</w:t>
      </w:r>
      <w:r w:rsidR="00FF5562">
        <w:rPr>
          <w:rFonts w:eastAsia="Times New Roman"/>
        </w:rPr>
        <w:t>Сетевое педагогическое сообщество</w:t>
      </w:r>
      <w:r w:rsidR="005F29E4">
        <w:rPr>
          <w:rFonts w:eastAsia="Times New Roman"/>
        </w:rPr>
        <w:t>)</w:t>
      </w:r>
      <w:r w:rsidR="004342B7">
        <w:rPr>
          <w:rFonts w:eastAsia="Times New Roman"/>
        </w:rPr>
        <w:t xml:space="preserve"> в разделе своей Базовой школы</w:t>
      </w:r>
      <w:r w:rsidR="005F29E4">
        <w:rPr>
          <w:rFonts w:eastAsia="Times New Roman"/>
        </w:rPr>
        <w:t>. На страницу Клуба сетевых педагогов также можно зайти с сайта Центра дистанционного образования ККИДППО по адресу</w:t>
      </w:r>
      <w:r w:rsidR="004342B7" w:rsidRPr="004342B7">
        <w:t xml:space="preserve"> </w:t>
      </w:r>
      <w:r w:rsidR="004342B7" w:rsidRPr="004342B7">
        <w:rPr>
          <w:rFonts w:eastAsia="Times New Roman"/>
        </w:rPr>
        <w:t>http://cdo.kkidppo.ru</w:t>
      </w:r>
    </w:p>
    <w:p w:rsidR="00C832E6" w:rsidRDefault="00C832E6">
      <w:pPr>
        <w:rPr>
          <w:sz w:val="20"/>
          <w:szCs w:val="20"/>
        </w:rPr>
      </w:pPr>
    </w:p>
    <w:p w:rsidR="00050D77" w:rsidRDefault="00191433" w:rsidP="00050D77">
      <w:pPr>
        <w:jc w:val="center"/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5930900" cy="1143000"/>
            <wp:effectExtent l="0" t="0" r="12700" b="0"/>
            <wp:docPr id="1" name="Рисунок 1" descr="2015-03-18 13-48-44 Центр дистанционного образования ГОУ Краснодарского края ККИДППО - Структура Ц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5-03-18 13-48-44 Центр дистанционного образования ГОУ Краснодарского края ККИДППО - Структура Ц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77" w:rsidRPr="00050D77">
        <w:t>Благодарим за сотрудничество!</w:t>
      </w:r>
    </w:p>
    <w:p w:rsidR="00050D77" w:rsidRPr="00050D77" w:rsidRDefault="00050D77" w:rsidP="00050D77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050D77" w:rsidRPr="00050D77" w:rsidSect="00D618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33" w:rsidRDefault="000C0933" w:rsidP="003E60CC">
      <w:r>
        <w:separator/>
      </w:r>
    </w:p>
  </w:endnote>
  <w:endnote w:type="continuationSeparator" w:id="0">
    <w:p w:rsidR="000C0933" w:rsidRDefault="000C0933" w:rsidP="003E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33" w:rsidRDefault="000C0933" w:rsidP="003E60CC">
      <w:r>
        <w:separator/>
      </w:r>
    </w:p>
  </w:footnote>
  <w:footnote w:type="continuationSeparator" w:id="0">
    <w:p w:rsidR="000C0933" w:rsidRDefault="000C0933" w:rsidP="003E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70A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52"/>
    <w:rsid w:val="00047106"/>
    <w:rsid w:val="00050D77"/>
    <w:rsid w:val="000C0933"/>
    <w:rsid w:val="000D0614"/>
    <w:rsid w:val="00155BC2"/>
    <w:rsid w:val="00170A88"/>
    <w:rsid w:val="00191433"/>
    <w:rsid w:val="001B5D47"/>
    <w:rsid w:val="001D699F"/>
    <w:rsid w:val="001E4CB9"/>
    <w:rsid w:val="002F49C1"/>
    <w:rsid w:val="003E60CC"/>
    <w:rsid w:val="00420E25"/>
    <w:rsid w:val="004342B7"/>
    <w:rsid w:val="0044662F"/>
    <w:rsid w:val="00500171"/>
    <w:rsid w:val="00531501"/>
    <w:rsid w:val="00534CD5"/>
    <w:rsid w:val="005F29E4"/>
    <w:rsid w:val="005F7D9C"/>
    <w:rsid w:val="00617568"/>
    <w:rsid w:val="00623AC5"/>
    <w:rsid w:val="00624B40"/>
    <w:rsid w:val="0064058C"/>
    <w:rsid w:val="006472A1"/>
    <w:rsid w:val="006923F2"/>
    <w:rsid w:val="006F1048"/>
    <w:rsid w:val="007007EA"/>
    <w:rsid w:val="007869C6"/>
    <w:rsid w:val="00792133"/>
    <w:rsid w:val="007A4F26"/>
    <w:rsid w:val="007B2699"/>
    <w:rsid w:val="0081151E"/>
    <w:rsid w:val="00846D77"/>
    <w:rsid w:val="008D0490"/>
    <w:rsid w:val="00A079AF"/>
    <w:rsid w:val="00A56324"/>
    <w:rsid w:val="00A964D1"/>
    <w:rsid w:val="00B0730B"/>
    <w:rsid w:val="00B22E17"/>
    <w:rsid w:val="00B27BBB"/>
    <w:rsid w:val="00B43205"/>
    <w:rsid w:val="00B74252"/>
    <w:rsid w:val="00BA588E"/>
    <w:rsid w:val="00C0571A"/>
    <w:rsid w:val="00C25EAC"/>
    <w:rsid w:val="00C409D1"/>
    <w:rsid w:val="00C832E6"/>
    <w:rsid w:val="00C83979"/>
    <w:rsid w:val="00CA3684"/>
    <w:rsid w:val="00CE7EA0"/>
    <w:rsid w:val="00D20F9A"/>
    <w:rsid w:val="00D6184D"/>
    <w:rsid w:val="00DA4B8D"/>
    <w:rsid w:val="00DE69DC"/>
    <w:rsid w:val="00E47E00"/>
    <w:rsid w:val="00E640C2"/>
    <w:rsid w:val="00EC282A"/>
    <w:rsid w:val="00ED698C"/>
    <w:rsid w:val="00F10B52"/>
    <w:rsid w:val="00F35DAF"/>
    <w:rsid w:val="00F365AF"/>
    <w:rsid w:val="00F51611"/>
    <w:rsid w:val="00FE3478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F10B5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10B52"/>
    <w:rPr>
      <w:rFonts w:ascii="Times" w:hAnsi="Times"/>
      <w:b/>
      <w:bCs/>
      <w:sz w:val="27"/>
      <w:szCs w:val="27"/>
    </w:rPr>
  </w:style>
  <w:style w:type="table" w:styleId="a3">
    <w:name w:val="Table Grid"/>
    <w:basedOn w:val="a1"/>
    <w:uiPriority w:val="59"/>
    <w:rsid w:val="00C2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3E60CC"/>
    <w:rPr>
      <w:sz w:val="24"/>
      <w:szCs w:val="24"/>
    </w:rPr>
  </w:style>
  <w:style w:type="character" w:customStyle="1" w:styleId="a5">
    <w:name w:val="Текст сноски Знак"/>
    <w:link w:val="a4"/>
    <w:uiPriority w:val="99"/>
    <w:rsid w:val="003E60CC"/>
    <w:rPr>
      <w:sz w:val="24"/>
      <w:szCs w:val="24"/>
    </w:rPr>
  </w:style>
  <w:style w:type="character" w:styleId="a6">
    <w:name w:val="footnote reference"/>
    <w:uiPriority w:val="99"/>
    <w:unhideWhenUsed/>
    <w:rsid w:val="003E60CC"/>
    <w:rPr>
      <w:vertAlign w:val="superscript"/>
    </w:rPr>
  </w:style>
  <w:style w:type="character" w:styleId="a7">
    <w:name w:val="Hyperlink"/>
    <w:uiPriority w:val="99"/>
    <w:semiHidden/>
    <w:unhideWhenUsed/>
    <w:rsid w:val="005F29E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F55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F10B5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10B52"/>
    <w:rPr>
      <w:rFonts w:ascii="Times" w:hAnsi="Times"/>
      <w:b/>
      <w:bCs/>
      <w:sz w:val="27"/>
      <w:szCs w:val="27"/>
    </w:rPr>
  </w:style>
  <w:style w:type="table" w:styleId="a3">
    <w:name w:val="Table Grid"/>
    <w:basedOn w:val="a1"/>
    <w:uiPriority w:val="59"/>
    <w:rsid w:val="00C25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3E60CC"/>
    <w:rPr>
      <w:sz w:val="24"/>
      <w:szCs w:val="24"/>
    </w:rPr>
  </w:style>
  <w:style w:type="character" w:customStyle="1" w:styleId="a5">
    <w:name w:val="Текст сноски Знак"/>
    <w:link w:val="a4"/>
    <w:uiPriority w:val="99"/>
    <w:rsid w:val="003E60CC"/>
    <w:rPr>
      <w:sz w:val="24"/>
      <w:szCs w:val="24"/>
    </w:rPr>
  </w:style>
  <w:style w:type="character" w:styleId="a6">
    <w:name w:val="footnote reference"/>
    <w:uiPriority w:val="99"/>
    <w:unhideWhenUsed/>
    <w:rsid w:val="003E60CC"/>
    <w:rPr>
      <w:vertAlign w:val="superscript"/>
    </w:rPr>
  </w:style>
  <w:style w:type="character" w:styleId="a7">
    <w:name w:val="Hyperlink"/>
    <w:uiPriority w:val="99"/>
    <w:semiHidden/>
    <w:unhideWhenUsed/>
    <w:rsid w:val="005F29E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F55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F24F3-32E3-1D46-BB5E-ED6F74A4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Links>
    <vt:vector size="12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http://wiki.kkidppo.ru</vt:lpwstr>
      </vt:variant>
      <vt:variant>
        <vt:lpwstr/>
      </vt:variant>
      <vt:variant>
        <vt:i4>67568753</vt:i4>
      </vt:variant>
      <vt:variant>
        <vt:i4>9282</vt:i4>
      </vt:variant>
      <vt:variant>
        <vt:i4>1025</vt:i4>
      </vt:variant>
      <vt:variant>
        <vt:i4>1</vt:i4>
      </vt:variant>
      <vt:variant>
        <vt:lpwstr>2015-03-18 13-48-44 Центр дистанционного образования ГОУ Краснодарского края ККИДППО - Структура ЦДО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Елена</cp:lastModifiedBy>
  <cp:revision>2</cp:revision>
  <cp:lastPrinted>2015-03-18T11:01:00Z</cp:lastPrinted>
  <dcterms:created xsi:type="dcterms:W3CDTF">2015-03-18T14:10:00Z</dcterms:created>
  <dcterms:modified xsi:type="dcterms:W3CDTF">2015-03-18T14:10:00Z</dcterms:modified>
</cp:coreProperties>
</file>